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85577" w14:textId="316805C7" w:rsidR="00D02782" w:rsidRPr="00D02782" w:rsidRDefault="00D02782" w:rsidP="009C51A1">
      <w:pPr>
        <w:spacing w:after="0"/>
        <w:jc w:val="right"/>
        <w:rPr>
          <w:noProof/>
          <w:color w:val="000000" w:themeColor="text1"/>
        </w:rPr>
      </w:pPr>
      <w:r w:rsidRPr="00D02782">
        <w:rPr>
          <w:noProof/>
          <w:color w:val="000000" w:themeColor="text1"/>
        </w:rPr>
        <w:t xml:space="preserve">PROJEKTS uz </w:t>
      </w:r>
      <w:r w:rsidR="00611B04">
        <w:rPr>
          <w:noProof/>
          <w:color w:val="000000" w:themeColor="text1"/>
        </w:rPr>
        <w:t>30</w:t>
      </w:r>
      <w:r w:rsidRPr="00D02782">
        <w:rPr>
          <w:noProof/>
          <w:color w:val="000000" w:themeColor="text1"/>
        </w:rPr>
        <w:t>.</w:t>
      </w:r>
      <w:r w:rsidR="00611B04">
        <w:rPr>
          <w:noProof/>
          <w:color w:val="000000" w:themeColor="text1"/>
        </w:rPr>
        <w:t>10</w:t>
      </w:r>
      <w:r w:rsidRPr="00D02782">
        <w:rPr>
          <w:noProof/>
          <w:color w:val="000000" w:themeColor="text1"/>
        </w:rPr>
        <w:t>.202</w:t>
      </w:r>
      <w:r>
        <w:rPr>
          <w:noProof/>
          <w:color w:val="000000" w:themeColor="text1"/>
        </w:rPr>
        <w:t>6</w:t>
      </w:r>
      <w:r w:rsidRPr="00D02782">
        <w:rPr>
          <w:noProof/>
          <w:color w:val="000000" w:themeColor="text1"/>
        </w:rPr>
        <w:t>.</w:t>
      </w:r>
    </w:p>
    <w:p w14:paraId="0003934C" w14:textId="720E96D6" w:rsidR="00D02782" w:rsidRPr="00D02782" w:rsidRDefault="00611B04" w:rsidP="00D02782">
      <w:pPr>
        <w:spacing w:after="0"/>
        <w:jc w:val="right"/>
        <w:rPr>
          <w:noProof/>
          <w:color w:val="000000" w:themeColor="text1"/>
        </w:rPr>
      </w:pPr>
      <w:r>
        <w:rPr>
          <w:noProof/>
          <w:color w:val="000000" w:themeColor="text1"/>
        </w:rPr>
        <w:t>ārkārtas domes sēdē:</w:t>
      </w:r>
      <w:r w:rsidR="00D02782" w:rsidRPr="00D02782">
        <w:rPr>
          <w:noProof/>
          <w:color w:val="000000" w:themeColor="text1"/>
        </w:rPr>
        <w:t xml:space="preserve"> </w:t>
      </w:r>
      <w:r>
        <w:rPr>
          <w:noProof/>
          <w:color w:val="000000" w:themeColor="text1"/>
        </w:rPr>
        <w:t>04</w:t>
      </w:r>
      <w:r w:rsidR="00D02782">
        <w:rPr>
          <w:noProof/>
          <w:color w:val="000000" w:themeColor="text1"/>
        </w:rPr>
        <w:t>.</w:t>
      </w:r>
      <w:r>
        <w:rPr>
          <w:noProof/>
          <w:color w:val="000000" w:themeColor="text1"/>
        </w:rPr>
        <w:t>11</w:t>
      </w:r>
      <w:r w:rsidR="00D02782">
        <w:rPr>
          <w:noProof/>
          <w:color w:val="000000" w:themeColor="text1"/>
        </w:rPr>
        <w:t>.2026.</w:t>
      </w:r>
    </w:p>
    <w:p w14:paraId="573FBE4E" w14:textId="77777777" w:rsidR="00D02782" w:rsidRPr="00D02782" w:rsidRDefault="00D02782" w:rsidP="00D02782">
      <w:pPr>
        <w:spacing w:after="0"/>
        <w:jc w:val="right"/>
        <w:rPr>
          <w:noProof/>
          <w:color w:val="000000" w:themeColor="text1"/>
        </w:rPr>
      </w:pPr>
      <w:r w:rsidRPr="00D02782">
        <w:rPr>
          <w:noProof/>
          <w:color w:val="000000" w:themeColor="text1"/>
        </w:rPr>
        <w:t>sagatavotājs: Daina Tīruma</w:t>
      </w:r>
    </w:p>
    <w:p w14:paraId="34F7C30F" w14:textId="711E6A94" w:rsidR="002D47CB" w:rsidRPr="00366E07" w:rsidRDefault="00D02782" w:rsidP="00D02782">
      <w:pPr>
        <w:spacing w:after="0"/>
        <w:jc w:val="right"/>
        <w:rPr>
          <w:noProof/>
          <w:color w:val="000000" w:themeColor="text1"/>
        </w:rPr>
      </w:pPr>
      <w:r w:rsidRPr="00D02782">
        <w:rPr>
          <w:noProof/>
          <w:color w:val="000000" w:themeColor="text1"/>
        </w:rPr>
        <w:t xml:space="preserve">ziņotājs: </w:t>
      </w:r>
      <w:r>
        <w:rPr>
          <w:noProof/>
          <w:color w:val="000000" w:themeColor="text1"/>
        </w:rPr>
        <w:t>Lauris Bernāns</w:t>
      </w:r>
    </w:p>
    <w:p w14:paraId="3E8A817A" w14:textId="77777777" w:rsidR="002E5D2B" w:rsidRDefault="002E5D2B" w:rsidP="002E5D2B">
      <w:pPr>
        <w:jc w:val="right"/>
        <w:rPr>
          <w:noProof/>
          <w:color w:val="000000" w:themeColor="text1"/>
        </w:rPr>
      </w:pPr>
    </w:p>
    <w:p w14:paraId="252765C2" w14:textId="77777777" w:rsidR="00B964A2" w:rsidRPr="00E42D94" w:rsidRDefault="00B964A2" w:rsidP="002E5D2B">
      <w:pPr>
        <w:jc w:val="right"/>
        <w:rPr>
          <w:b/>
        </w:rPr>
      </w:pPr>
    </w:p>
    <w:p w14:paraId="577DD8D8" w14:textId="77777777" w:rsidR="00AD72FC" w:rsidRPr="00D87482" w:rsidRDefault="00AD72FC" w:rsidP="00AD72FC">
      <w:pPr>
        <w:jc w:val="center"/>
        <w:rPr>
          <w:sz w:val="28"/>
          <w:szCs w:val="28"/>
        </w:rPr>
      </w:pPr>
      <w:r w:rsidRPr="00D87482">
        <w:rPr>
          <w:sz w:val="28"/>
          <w:szCs w:val="28"/>
        </w:rPr>
        <w:t>PROTOKOLLĒMUMS</w:t>
      </w:r>
    </w:p>
    <w:p w14:paraId="24F1E756" w14:textId="15E85D98" w:rsidR="0028660A" w:rsidRDefault="00EA554B" w:rsidP="0028660A">
      <w:pPr>
        <w:spacing w:before="120"/>
        <w:jc w:val="center"/>
        <w:rPr>
          <w:b/>
        </w:rPr>
      </w:pPr>
      <w:r w:rsidRPr="00E56FEB">
        <w:rPr>
          <w:b/>
        </w:rPr>
        <w:t xml:space="preserve">Par grozījumiem </w:t>
      </w:r>
      <w:r>
        <w:rPr>
          <w:b/>
        </w:rPr>
        <w:t>pašvaldības aģentūras “Carnikavas komunālserviss”</w:t>
      </w:r>
      <w:r w:rsidRPr="00E56FEB">
        <w:rPr>
          <w:b/>
        </w:rPr>
        <w:t xml:space="preserve"> 202</w:t>
      </w:r>
      <w:r w:rsidR="004449B7">
        <w:rPr>
          <w:b/>
        </w:rPr>
        <w:t>6</w:t>
      </w:r>
      <w:r w:rsidRPr="00E56FEB">
        <w:rPr>
          <w:b/>
        </w:rPr>
        <w:t>.</w:t>
      </w:r>
      <w:r w:rsidR="00A6500E">
        <w:rPr>
          <w:b/>
        </w:rPr>
        <w:t xml:space="preserve"> </w:t>
      </w:r>
      <w:r w:rsidRPr="00E56FEB">
        <w:rPr>
          <w:b/>
        </w:rPr>
        <w:t>gada budžeta tāmē</w:t>
      </w:r>
    </w:p>
    <w:p w14:paraId="168BCA79" w14:textId="1FB35D18" w:rsidR="00E418FD" w:rsidRDefault="009C51A1" w:rsidP="00332595">
      <w:pPr>
        <w:rPr>
          <w:shd w:val="clear" w:color="auto" w:fill="FFFFFF"/>
        </w:rPr>
      </w:pPr>
      <w:r w:rsidRPr="009C51A1">
        <w:rPr>
          <w:shd w:val="clear" w:color="auto" w:fill="FFFFFF"/>
        </w:rPr>
        <w:t>Ādažu novada pašvaldības aģentūra “Carnikavas komunālserviss” (turpmāk – Aģentūra) veic tai noteikto uzdevumu izpildi pašvaldības ielu un ceļu uzturēšanā, administratīvās teritorijas labiekārtošanā un sanitārās tīrības nodrošināšanā</w:t>
      </w:r>
      <w:r w:rsidR="00611B04">
        <w:rPr>
          <w:shd w:val="clear" w:color="auto" w:fill="FFFFFF"/>
        </w:rPr>
        <w:t>.</w:t>
      </w:r>
    </w:p>
    <w:p w14:paraId="5E077C18" w14:textId="44274F87" w:rsidR="00A6500E" w:rsidRDefault="009C51A1" w:rsidP="00332595">
      <w:pPr>
        <w:ind w:right="-1"/>
        <w:rPr>
          <w:shd w:val="clear" w:color="auto" w:fill="FFFFFF"/>
        </w:rPr>
      </w:pPr>
      <w:r w:rsidRPr="009C51A1">
        <w:rPr>
          <w:shd w:val="clear" w:color="auto" w:fill="FFFFFF"/>
        </w:rPr>
        <w:t>Lai nodrošinātu minēto uzdevumu efektīvu izpildi un pašvaldības infrastruktūras kvalitatīvu uzturēšanu, nepieciešams veikt izmaiņas Aģentūras budžetā, paredzot finansējumu tehnikas parka atjaunošanai un esošās tehnikas aprīkojuma papildināšanai</w:t>
      </w:r>
      <w:r w:rsidR="00A6500E">
        <w:rPr>
          <w:shd w:val="clear" w:color="auto" w:fill="FFFFFF"/>
        </w:rPr>
        <w:t>:</w:t>
      </w:r>
    </w:p>
    <w:p w14:paraId="4AB39D3D" w14:textId="77777777" w:rsidR="00682061" w:rsidRDefault="00682061" w:rsidP="00682061">
      <w:pPr>
        <w:pStyle w:val="Sarakstarindkopa"/>
        <w:numPr>
          <w:ilvl w:val="0"/>
          <w:numId w:val="19"/>
        </w:numPr>
        <w:spacing w:before="120" w:after="120"/>
        <w:ind w:left="425" w:hanging="425"/>
        <w:contextualSpacing w:val="0"/>
        <w:jc w:val="both"/>
        <w:rPr>
          <w:shd w:val="clear" w:color="auto" w:fill="FFFFFF"/>
        </w:rPr>
      </w:pPr>
      <w:r w:rsidRPr="00332595">
        <w:rPr>
          <w:shd w:val="clear" w:color="auto" w:fill="FFFFFF"/>
        </w:rPr>
        <w:t xml:space="preserve">Papildus paredzēts esošo </w:t>
      </w:r>
      <w:proofErr w:type="spellStart"/>
      <w:r w:rsidRPr="00332595">
        <w:rPr>
          <w:shd w:val="clear" w:color="auto" w:fill="FFFFFF"/>
        </w:rPr>
        <w:t>Massey</w:t>
      </w:r>
      <w:proofErr w:type="spellEnd"/>
      <w:r w:rsidRPr="00332595">
        <w:rPr>
          <w:shd w:val="clear" w:color="auto" w:fill="FFFFFF"/>
        </w:rPr>
        <w:t xml:space="preserve"> </w:t>
      </w:r>
      <w:proofErr w:type="spellStart"/>
      <w:r w:rsidRPr="00332595">
        <w:rPr>
          <w:shd w:val="clear" w:color="auto" w:fill="FFFFFF"/>
        </w:rPr>
        <w:t>Ferguson</w:t>
      </w:r>
      <w:proofErr w:type="spellEnd"/>
      <w:r w:rsidRPr="00332595">
        <w:rPr>
          <w:shd w:val="clear" w:color="auto" w:fill="FFFFFF"/>
        </w:rPr>
        <w:t xml:space="preserve"> markas traktoru aprīkot ar hidraulisko greideri. Šāds aprīkojums ļautu Aģentūrai pašu spēkiem veikt pašvaldības grants ceļu greiderēšanas un profilēšanas darbus, uzlabojot ceļu tehnisko stāvokli, nodrošinot operatīvāku reaģēšanu uz nepieciešamajiem uzturēšanas darbiem un mazinot nepieciešamību piesaistīt ārpakalpojumu sniedzējus.</w:t>
      </w:r>
      <w:r w:rsidRPr="00682061">
        <w:rPr>
          <w:shd w:val="clear" w:color="auto" w:fill="FFFFFF"/>
        </w:rPr>
        <w:t xml:space="preserve"> </w:t>
      </w:r>
    </w:p>
    <w:p w14:paraId="67A3FF5B" w14:textId="77777777" w:rsidR="00682061" w:rsidRPr="00682061" w:rsidRDefault="00682061" w:rsidP="00682061">
      <w:pPr>
        <w:pStyle w:val="Sarakstarindkopa"/>
        <w:spacing w:before="120" w:after="120"/>
        <w:ind w:left="425"/>
        <w:contextualSpacing w:val="0"/>
        <w:jc w:val="both"/>
        <w:rPr>
          <w:shd w:val="clear" w:color="auto" w:fill="FFFFFF"/>
        </w:rPr>
      </w:pPr>
      <w:r w:rsidRPr="00A6500E">
        <w:rPr>
          <w:shd w:val="clear" w:color="auto" w:fill="FFFFFF"/>
        </w:rPr>
        <w:t>Aģentūra ierosina veikt tās 202</w:t>
      </w:r>
      <w:r>
        <w:rPr>
          <w:shd w:val="clear" w:color="auto" w:fill="FFFFFF"/>
        </w:rPr>
        <w:t>6</w:t>
      </w:r>
      <w:r w:rsidRPr="00A6500E">
        <w:rPr>
          <w:shd w:val="clear" w:color="auto" w:fill="FFFFFF"/>
        </w:rPr>
        <w:t>. gada budžeta tāmes grozījumus sadaļā “</w:t>
      </w:r>
      <w:r w:rsidRPr="00332595">
        <w:rPr>
          <w:shd w:val="clear" w:color="auto" w:fill="FFFFFF"/>
        </w:rPr>
        <w:t>Ceļu un ielu uzturēšana – pašvaldības finansējums</w:t>
      </w:r>
      <w:r w:rsidRPr="00A6500E">
        <w:rPr>
          <w:shd w:val="clear" w:color="auto" w:fill="FFFFFF"/>
        </w:rPr>
        <w:t xml:space="preserve">”, pārceļot </w:t>
      </w:r>
      <w:r w:rsidRPr="00332595">
        <w:rPr>
          <w:shd w:val="clear" w:color="auto" w:fill="FFFFFF"/>
        </w:rPr>
        <w:t>5 117</w:t>
      </w:r>
      <w:r w:rsidRPr="00A6500E">
        <w:rPr>
          <w:shd w:val="clear" w:color="auto" w:fill="FFFFFF"/>
        </w:rPr>
        <w:t xml:space="preserve"> </w:t>
      </w:r>
      <w:proofErr w:type="spellStart"/>
      <w:r w:rsidRPr="00A6500E">
        <w:rPr>
          <w:i/>
          <w:iCs/>
          <w:shd w:val="clear" w:color="auto" w:fill="FFFFFF"/>
        </w:rPr>
        <w:t>euro</w:t>
      </w:r>
      <w:proofErr w:type="spellEnd"/>
      <w:r w:rsidRPr="00A6500E">
        <w:rPr>
          <w:shd w:val="clear" w:color="auto" w:fill="FFFFFF"/>
        </w:rPr>
        <w:t xml:space="preserve"> no EKK </w:t>
      </w:r>
      <w:r>
        <w:t>2350</w:t>
      </w:r>
      <w:r w:rsidRPr="00A6500E">
        <w:rPr>
          <w:shd w:val="clear" w:color="auto" w:fill="FFFFFF"/>
        </w:rPr>
        <w:t xml:space="preserve"> (</w:t>
      </w:r>
      <w:proofErr w:type="spellStart"/>
      <w:r w:rsidRPr="00332595">
        <w:rPr>
          <w:shd w:val="clear" w:color="auto" w:fill="FFFFFF"/>
        </w:rPr>
        <w:t>pretputekļu</w:t>
      </w:r>
      <w:proofErr w:type="spellEnd"/>
      <w:r w:rsidRPr="00332595">
        <w:rPr>
          <w:shd w:val="clear" w:color="auto" w:fill="FFFFFF"/>
        </w:rPr>
        <w:t xml:space="preserve"> līdzekļa iegādei plānot</w:t>
      </w:r>
      <w:r>
        <w:rPr>
          <w:shd w:val="clear" w:color="auto" w:fill="FFFFFF"/>
        </w:rPr>
        <w:t>ie</w:t>
      </w:r>
      <w:r w:rsidRPr="00332595">
        <w:rPr>
          <w:shd w:val="clear" w:color="auto" w:fill="FFFFFF"/>
        </w:rPr>
        <w:t xml:space="preserve"> līdzekļi</w:t>
      </w:r>
      <w:r w:rsidRPr="00A6500E">
        <w:rPr>
          <w:shd w:val="clear" w:color="auto" w:fill="FFFFFF"/>
        </w:rPr>
        <w:t xml:space="preserve">), </w:t>
      </w:r>
      <w:r w:rsidRPr="00332595">
        <w:rPr>
          <w:shd w:val="clear" w:color="auto" w:fill="FFFFFF"/>
        </w:rPr>
        <w:t>24</w:t>
      </w:r>
      <w:r>
        <w:rPr>
          <w:shd w:val="clear" w:color="auto" w:fill="FFFFFF"/>
        </w:rPr>
        <w:t> </w:t>
      </w:r>
      <w:r w:rsidRPr="00332595">
        <w:rPr>
          <w:shd w:val="clear" w:color="auto" w:fill="FFFFFF"/>
        </w:rPr>
        <w:t>273</w:t>
      </w:r>
      <w:r>
        <w:rPr>
          <w:shd w:val="clear" w:color="auto" w:fill="FFFFFF"/>
        </w:rPr>
        <w:t xml:space="preserve"> </w:t>
      </w:r>
      <w:proofErr w:type="spellStart"/>
      <w:r w:rsidRPr="00332595">
        <w:rPr>
          <w:i/>
          <w:iCs/>
          <w:shd w:val="clear" w:color="auto" w:fill="FFFFFF"/>
        </w:rPr>
        <w:t>euro</w:t>
      </w:r>
      <w:proofErr w:type="spellEnd"/>
      <w:r w:rsidRPr="00A6500E">
        <w:rPr>
          <w:shd w:val="clear" w:color="auto" w:fill="FFFFFF"/>
        </w:rPr>
        <w:t xml:space="preserve"> (</w:t>
      </w:r>
      <w:r w:rsidRPr="00332595">
        <w:rPr>
          <w:shd w:val="clear" w:color="auto" w:fill="FFFFFF"/>
        </w:rPr>
        <w:t>sāls iegādei plānotie līdzekļi</w:t>
      </w:r>
      <w:r w:rsidRPr="00A6500E">
        <w:rPr>
          <w:shd w:val="clear" w:color="auto" w:fill="FFFFFF"/>
        </w:rPr>
        <w:t xml:space="preserve">) un </w:t>
      </w:r>
      <w:r w:rsidRPr="00332595">
        <w:rPr>
          <w:shd w:val="clear" w:color="auto" w:fill="FFFFFF"/>
        </w:rPr>
        <w:t>29</w:t>
      </w:r>
      <w:r>
        <w:rPr>
          <w:shd w:val="clear" w:color="auto" w:fill="FFFFFF"/>
        </w:rPr>
        <w:t> </w:t>
      </w:r>
      <w:r w:rsidRPr="00332595">
        <w:rPr>
          <w:shd w:val="clear" w:color="auto" w:fill="FFFFFF"/>
        </w:rPr>
        <w:t>610</w:t>
      </w:r>
      <w:r>
        <w:rPr>
          <w:shd w:val="clear" w:color="auto" w:fill="FFFFFF"/>
        </w:rPr>
        <w:t xml:space="preserve"> </w:t>
      </w:r>
      <w:proofErr w:type="spellStart"/>
      <w:r w:rsidRPr="00A6500E">
        <w:rPr>
          <w:i/>
          <w:iCs/>
          <w:shd w:val="clear" w:color="auto" w:fill="FFFFFF"/>
        </w:rPr>
        <w:t>euro</w:t>
      </w:r>
      <w:proofErr w:type="spellEnd"/>
      <w:r w:rsidRPr="00A6500E">
        <w:rPr>
          <w:shd w:val="clear" w:color="auto" w:fill="FFFFFF"/>
        </w:rPr>
        <w:t xml:space="preserve"> no EKK </w:t>
      </w:r>
      <w:r w:rsidRPr="00332595">
        <w:rPr>
          <w:shd w:val="clear" w:color="auto" w:fill="FFFFFF"/>
        </w:rPr>
        <w:t>5240</w:t>
      </w:r>
      <w:r>
        <w:rPr>
          <w:shd w:val="clear" w:color="auto" w:fill="FFFFFF"/>
        </w:rPr>
        <w:t xml:space="preserve"> (</w:t>
      </w:r>
      <w:proofErr w:type="spellStart"/>
      <w:r w:rsidRPr="00332595">
        <w:rPr>
          <w:shd w:val="clear" w:color="auto" w:fill="FFFFFF"/>
        </w:rPr>
        <w:t>L.Azarovas</w:t>
      </w:r>
      <w:proofErr w:type="spellEnd"/>
      <w:r w:rsidRPr="00332595">
        <w:rPr>
          <w:shd w:val="clear" w:color="auto" w:fill="FFFFFF"/>
        </w:rPr>
        <w:t xml:space="preserve"> tilta pārbūvei plānotie līdzekļi</w:t>
      </w:r>
      <w:r>
        <w:rPr>
          <w:shd w:val="clear" w:color="auto" w:fill="FFFFFF"/>
        </w:rPr>
        <w:t>)</w:t>
      </w:r>
      <w:r w:rsidRPr="00A6500E">
        <w:rPr>
          <w:shd w:val="clear" w:color="auto" w:fill="FFFFFF"/>
        </w:rPr>
        <w:t xml:space="preserve">, kopā </w:t>
      </w:r>
      <w:r>
        <w:rPr>
          <w:shd w:val="clear" w:color="auto" w:fill="FFFFFF"/>
        </w:rPr>
        <w:t>59 000</w:t>
      </w:r>
      <w:r w:rsidRPr="00A6500E">
        <w:rPr>
          <w:shd w:val="clear" w:color="auto" w:fill="FFFFFF"/>
        </w:rPr>
        <w:t xml:space="preserve"> </w:t>
      </w:r>
      <w:proofErr w:type="spellStart"/>
      <w:r w:rsidRPr="00A6500E">
        <w:rPr>
          <w:i/>
          <w:iCs/>
          <w:shd w:val="clear" w:color="auto" w:fill="FFFFFF"/>
        </w:rPr>
        <w:t>euro</w:t>
      </w:r>
      <w:proofErr w:type="spellEnd"/>
      <w:r w:rsidRPr="00A6500E">
        <w:rPr>
          <w:shd w:val="clear" w:color="auto" w:fill="FFFFFF"/>
        </w:rPr>
        <w:t xml:space="preserve"> uz EKK </w:t>
      </w:r>
      <w:r w:rsidRPr="00332595">
        <w:rPr>
          <w:shd w:val="clear" w:color="auto" w:fill="FFFFFF"/>
        </w:rPr>
        <w:t>5239</w:t>
      </w:r>
      <w:r w:rsidRPr="00A6500E">
        <w:rPr>
          <w:shd w:val="clear" w:color="auto" w:fill="FFFFFF"/>
        </w:rPr>
        <w:t xml:space="preserve"> </w:t>
      </w:r>
      <w:r>
        <w:rPr>
          <w:shd w:val="clear" w:color="auto" w:fill="FFFFFF"/>
        </w:rPr>
        <w:t xml:space="preserve">izdevumu pozīciju </w:t>
      </w:r>
      <w:r w:rsidRPr="00A6500E">
        <w:rPr>
          <w:shd w:val="clear" w:color="auto" w:fill="FFFFFF"/>
        </w:rPr>
        <w:t>(</w:t>
      </w:r>
      <w:r w:rsidRPr="00332595">
        <w:rPr>
          <w:shd w:val="clear" w:color="auto" w:fill="FFFFFF"/>
        </w:rPr>
        <w:t>Uzkarināmā greidera iegāde</w:t>
      </w:r>
      <w:r w:rsidRPr="00A6500E">
        <w:rPr>
          <w:shd w:val="clear" w:color="auto" w:fill="FFFFFF"/>
        </w:rPr>
        <w:t>).</w:t>
      </w:r>
      <w:r>
        <w:rPr>
          <w:shd w:val="clear" w:color="auto" w:fill="FFFFFF"/>
        </w:rPr>
        <w:t xml:space="preserve"> </w:t>
      </w:r>
    </w:p>
    <w:p w14:paraId="44CE8C55" w14:textId="77777777" w:rsidR="00682061" w:rsidRDefault="00611B04" w:rsidP="00682061">
      <w:pPr>
        <w:pStyle w:val="Sarakstarindkopa"/>
        <w:numPr>
          <w:ilvl w:val="0"/>
          <w:numId w:val="19"/>
        </w:numPr>
        <w:spacing w:before="120" w:after="120"/>
        <w:ind w:left="425" w:hanging="425"/>
        <w:contextualSpacing w:val="0"/>
        <w:jc w:val="both"/>
        <w:rPr>
          <w:shd w:val="clear" w:color="auto" w:fill="FFFFFF"/>
        </w:rPr>
      </w:pPr>
      <w:r w:rsidRPr="00611B04">
        <w:rPr>
          <w:shd w:val="clear" w:color="auto" w:fill="FFFFFF"/>
        </w:rPr>
        <w:t xml:space="preserve">Aģentūras rīcībā esošais 2014. gadā iegādātais </w:t>
      </w:r>
      <w:proofErr w:type="spellStart"/>
      <w:r w:rsidRPr="00611B04">
        <w:rPr>
          <w:shd w:val="clear" w:color="auto" w:fill="FFFFFF"/>
        </w:rPr>
        <w:t>Bobcat</w:t>
      </w:r>
      <w:proofErr w:type="spellEnd"/>
      <w:r w:rsidRPr="00611B04">
        <w:rPr>
          <w:shd w:val="clear" w:color="auto" w:fill="FFFFFF"/>
        </w:rPr>
        <w:t xml:space="preserve"> markas traktors ir </w:t>
      </w:r>
      <w:r>
        <w:rPr>
          <w:shd w:val="clear" w:color="auto" w:fill="FFFFFF"/>
        </w:rPr>
        <w:t>t</w:t>
      </w:r>
      <w:r w:rsidRPr="00611B04">
        <w:rPr>
          <w:shd w:val="clear" w:color="auto" w:fill="FFFFFF"/>
        </w:rPr>
        <w:t xml:space="preserve">ehniski novecojis, tā ekspluatācijas laikā bieži rodas tehniski bojājumi, kuru novēršanai nepieciešami regulāri remontdarbi. Lai nodrošinātu kvalitatīvu ceļu uzturēšanu, tostarp ziemas sezonā veicamos sniega tīrīšanas darbus, nepieciešams iegādāties jaunu tehnikas vienību, kas aprīkota ar sniega lāpstu un </w:t>
      </w:r>
      <w:proofErr w:type="spellStart"/>
      <w:r w:rsidRPr="00611B04">
        <w:rPr>
          <w:shd w:val="clear" w:color="auto" w:fill="FFFFFF"/>
        </w:rPr>
        <w:t>vibroblieti</w:t>
      </w:r>
      <w:proofErr w:type="spellEnd"/>
      <w:r w:rsidRPr="00611B04">
        <w:rPr>
          <w:shd w:val="clear" w:color="auto" w:fill="FFFFFF"/>
        </w:rPr>
        <w:t xml:space="preserve">. Plānots esošo </w:t>
      </w:r>
      <w:proofErr w:type="spellStart"/>
      <w:r w:rsidRPr="00611B04">
        <w:rPr>
          <w:shd w:val="clear" w:color="auto" w:fill="FFFFFF"/>
        </w:rPr>
        <w:t>Bobcat</w:t>
      </w:r>
      <w:proofErr w:type="spellEnd"/>
      <w:r w:rsidRPr="00611B04">
        <w:rPr>
          <w:shd w:val="clear" w:color="auto" w:fill="FFFFFF"/>
        </w:rPr>
        <w:t xml:space="preserve"> traktoru pārdot, iegūtos līdzekļus novirzot jaunās tehnikas iegādes finansēšanai.</w:t>
      </w:r>
      <w:r w:rsidR="003223FC" w:rsidRPr="003223FC">
        <w:rPr>
          <w:shd w:val="clear" w:color="auto" w:fill="FFFFFF"/>
        </w:rPr>
        <w:t xml:space="preserve"> </w:t>
      </w:r>
    </w:p>
    <w:p w14:paraId="1CDD6B86" w14:textId="43C70318" w:rsidR="00682061" w:rsidRPr="00682061" w:rsidRDefault="00682061" w:rsidP="00682061">
      <w:pPr>
        <w:pStyle w:val="Sarakstarindkopa"/>
        <w:spacing w:before="120" w:after="120"/>
        <w:ind w:left="425"/>
        <w:contextualSpacing w:val="0"/>
        <w:jc w:val="both"/>
        <w:rPr>
          <w:shd w:val="clear" w:color="auto" w:fill="FFFFFF"/>
        </w:rPr>
      </w:pPr>
      <w:r w:rsidRPr="00682061">
        <w:rPr>
          <w:shd w:val="clear" w:color="auto" w:fill="FFFFFF"/>
        </w:rPr>
        <w:t xml:space="preserve">Aģentūra ierosina veikt tās 2026. gada budžeta tāmes grozījumus sadaļā “Investīcijas ielu un ceļu infrastruktūras attīstībā un uzlabošanā”, pārceļot 70 397 </w:t>
      </w:r>
      <w:proofErr w:type="spellStart"/>
      <w:r w:rsidRPr="00682061">
        <w:rPr>
          <w:i/>
          <w:iCs/>
          <w:shd w:val="clear" w:color="auto" w:fill="FFFFFF"/>
        </w:rPr>
        <w:t>euro</w:t>
      </w:r>
      <w:proofErr w:type="spellEnd"/>
      <w:r w:rsidRPr="00682061">
        <w:rPr>
          <w:shd w:val="clear" w:color="auto" w:fill="FFFFFF"/>
        </w:rPr>
        <w:t xml:space="preserve"> no EKK 5240 (dubultās virsmas apstrādei plānotie līdzekļi) un 15 603 </w:t>
      </w:r>
      <w:proofErr w:type="spellStart"/>
      <w:r w:rsidRPr="00682061">
        <w:rPr>
          <w:i/>
          <w:iCs/>
          <w:shd w:val="clear" w:color="auto" w:fill="FFFFFF"/>
        </w:rPr>
        <w:t>euro</w:t>
      </w:r>
      <w:proofErr w:type="spellEnd"/>
      <w:r w:rsidRPr="00682061">
        <w:rPr>
          <w:i/>
          <w:iCs/>
          <w:shd w:val="clear" w:color="auto" w:fill="FFFFFF"/>
        </w:rPr>
        <w:t xml:space="preserve"> </w:t>
      </w:r>
      <w:r w:rsidRPr="00682061">
        <w:rPr>
          <w:shd w:val="clear" w:color="auto" w:fill="FFFFFF"/>
        </w:rPr>
        <w:t xml:space="preserve">(Ūbeļu ielas pārbūves projektēšanai plānotie līdzekļi) kopā 86 000 </w:t>
      </w:r>
      <w:proofErr w:type="spellStart"/>
      <w:r w:rsidRPr="00682061">
        <w:rPr>
          <w:i/>
          <w:iCs/>
          <w:shd w:val="clear" w:color="auto" w:fill="FFFFFF"/>
        </w:rPr>
        <w:t>euro</w:t>
      </w:r>
      <w:proofErr w:type="spellEnd"/>
      <w:r w:rsidRPr="00682061">
        <w:rPr>
          <w:i/>
          <w:iCs/>
          <w:shd w:val="clear" w:color="auto" w:fill="FFFFFF"/>
        </w:rPr>
        <w:t xml:space="preserve"> </w:t>
      </w:r>
      <w:r w:rsidRPr="00682061">
        <w:rPr>
          <w:shd w:val="clear" w:color="auto" w:fill="FFFFFF"/>
        </w:rPr>
        <w:t xml:space="preserve">uz EKK 5231 izdevumu pozīciju (Jauns traktors </w:t>
      </w:r>
      <w:proofErr w:type="spellStart"/>
      <w:r w:rsidRPr="00682061">
        <w:rPr>
          <w:shd w:val="clear" w:color="auto" w:fill="FFFFFF"/>
        </w:rPr>
        <w:t>Bobcat</w:t>
      </w:r>
      <w:proofErr w:type="spellEnd"/>
      <w:r w:rsidRPr="00682061">
        <w:rPr>
          <w:shd w:val="clear" w:color="auto" w:fill="FFFFFF"/>
        </w:rPr>
        <w:t>).</w:t>
      </w:r>
    </w:p>
    <w:p w14:paraId="4EC0E0B8" w14:textId="2E63B5A9" w:rsidR="00914494" w:rsidRPr="000368DE" w:rsidRDefault="00ED129A" w:rsidP="00685A26">
      <w:r w:rsidRPr="000368DE">
        <w:t>Ādažu novada pašvaldības 2023. gada 22. marta noteikumu Nr. 9 “Pašvaldības budžeta izstrādāšanas un izpildes kārtība” (turpmāk – Noteikumi) 21.3. punkt</w:t>
      </w:r>
      <w:r w:rsidR="009708B3" w:rsidRPr="000368DE">
        <w:t>s</w:t>
      </w:r>
      <w:r w:rsidRPr="000368DE">
        <w:t xml:space="preserve"> no</w:t>
      </w:r>
      <w:r w:rsidR="009708B3" w:rsidRPr="000368DE">
        <w:t>saka</w:t>
      </w:r>
      <w:r w:rsidRPr="000368DE">
        <w:t xml:space="preserve">, ka ierosinājumu tāmes iekšējiem grozījumiem ar paskaidrojumu par grozījumu iemesliem </w:t>
      </w:r>
      <w:r w:rsidR="00914494" w:rsidRPr="000368DE">
        <w:t>i</w:t>
      </w:r>
      <w:r w:rsidRPr="000368DE">
        <w:t xml:space="preserve">zpildītāji </w:t>
      </w:r>
      <w:r w:rsidR="00914494" w:rsidRPr="000368DE">
        <w:t xml:space="preserve">(iestādes vadītājs) </w:t>
      </w:r>
      <w:r w:rsidRPr="000368DE">
        <w:t xml:space="preserve">iesniedz Finanšu komitejai gadījumā, ja grozījumi ir vairāk par 5000 </w:t>
      </w:r>
      <w:proofErr w:type="spellStart"/>
      <w:r w:rsidR="00EE0F3B" w:rsidRPr="00A102D5">
        <w:rPr>
          <w:i/>
          <w:iCs/>
        </w:rPr>
        <w:t>euro</w:t>
      </w:r>
      <w:proofErr w:type="spellEnd"/>
      <w:r w:rsidRPr="000368DE">
        <w:t xml:space="preserve"> vienā reizē, sagatavojot par to </w:t>
      </w:r>
      <w:proofErr w:type="spellStart"/>
      <w:r w:rsidRPr="000368DE">
        <w:t>protokollēmumu</w:t>
      </w:r>
      <w:proofErr w:type="spellEnd"/>
      <w:r w:rsidRPr="000368DE">
        <w:t>.</w:t>
      </w:r>
      <w:r w:rsidR="00EE0F3B" w:rsidRPr="000368DE">
        <w:t xml:space="preserve"> Aģentūra</w:t>
      </w:r>
      <w:r w:rsidR="000007E5" w:rsidRPr="000368DE">
        <w:t xml:space="preserve"> ir</w:t>
      </w:r>
      <w:r w:rsidR="00EE0F3B" w:rsidRPr="000368DE">
        <w:t xml:space="preserve"> sagatavojusi </w:t>
      </w:r>
      <w:r w:rsidR="00914494" w:rsidRPr="000368DE">
        <w:t xml:space="preserve">iesniegumu budžeta grozījumu veikšanai </w:t>
      </w:r>
      <w:r w:rsidR="00EE0F3B" w:rsidRPr="000368DE">
        <w:t>ar paskaidrojumu par grozījumu iemeslu (pielikum</w:t>
      </w:r>
      <w:r w:rsidR="00A5645F" w:rsidRPr="000368DE">
        <w:t>ā</w:t>
      </w:r>
      <w:r w:rsidR="00EE0F3B" w:rsidRPr="000368DE">
        <w:t xml:space="preserve">). </w:t>
      </w:r>
    </w:p>
    <w:p w14:paraId="0FF7C430" w14:textId="77777777" w:rsidR="009C51A1" w:rsidRDefault="000007E5" w:rsidP="00A32184">
      <w:pPr>
        <w:pStyle w:val="Sarakstarindkopa"/>
        <w:spacing w:after="120"/>
        <w:ind w:left="0"/>
        <w:contextualSpacing w:val="0"/>
        <w:jc w:val="both"/>
      </w:pPr>
      <w:r w:rsidRPr="000007E5">
        <w:t>Pamatojoties uz Pašvaldību likuma 4. panta pirmās daļas 3. punktu</w:t>
      </w:r>
      <w:r>
        <w:t xml:space="preserve">, </w:t>
      </w:r>
      <w:r w:rsidR="002021EA">
        <w:t xml:space="preserve">Ādažu novada pašvaldības 2023. gada 22. marta noteikumu Nr. 9 “Pašvaldības budžeta izstrādāšanas un izpildes kārtība” 21.3. punktu, </w:t>
      </w:r>
      <w:r w:rsidR="009C51A1" w:rsidRPr="009C51A1">
        <w:t>Ādažu novada pašvaldības dome</w:t>
      </w:r>
    </w:p>
    <w:p w14:paraId="75BD8072" w14:textId="2F2E1FF5" w:rsidR="00AD72FC" w:rsidRDefault="002021EA" w:rsidP="009C51A1">
      <w:pPr>
        <w:pStyle w:val="Sarakstarindkopa"/>
        <w:spacing w:after="120"/>
        <w:ind w:left="0"/>
        <w:contextualSpacing w:val="0"/>
        <w:jc w:val="center"/>
      </w:pPr>
      <w:r w:rsidRPr="002021EA">
        <w:rPr>
          <w:b/>
          <w:bCs/>
        </w:rPr>
        <w:t>NOLEMJ</w:t>
      </w:r>
      <w:r>
        <w:t>:</w:t>
      </w:r>
    </w:p>
    <w:p w14:paraId="2705DF4D" w14:textId="77777777" w:rsidR="00202CA5" w:rsidRDefault="00A5645F" w:rsidP="00830DD2">
      <w:pPr>
        <w:pStyle w:val="Sarakstarindkopa"/>
        <w:numPr>
          <w:ilvl w:val="0"/>
          <w:numId w:val="12"/>
        </w:numPr>
        <w:spacing w:after="120"/>
        <w:contextualSpacing w:val="0"/>
        <w:jc w:val="both"/>
        <w:rPr>
          <w:rFonts w:eastAsia="Calibri"/>
          <w:lang w:eastAsia="en-US"/>
        </w:rPr>
      </w:pPr>
      <w:r w:rsidRPr="00830DD2">
        <w:rPr>
          <w:rFonts w:eastAsia="Calibri"/>
          <w:b/>
          <w:bCs/>
        </w:rPr>
        <w:lastRenderedPageBreak/>
        <w:t>Atbalstīt</w:t>
      </w:r>
      <w:r w:rsidRPr="00830DD2">
        <w:rPr>
          <w:rFonts w:eastAsia="Calibri"/>
        </w:rPr>
        <w:t xml:space="preserve"> budžeta grozījumus Aģentūras 202</w:t>
      </w:r>
      <w:r w:rsidR="00742BED" w:rsidRPr="00830DD2">
        <w:rPr>
          <w:rFonts w:eastAsia="Calibri"/>
        </w:rPr>
        <w:t>6</w:t>
      </w:r>
      <w:r w:rsidRPr="00830DD2">
        <w:rPr>
          <w:rFonts w:eastAsia="Calibri"/>
        </w:rPr>
        <w:t>. gada budžeta tāmē</w:t>
      </w:r>
      <w:r w:rsidR="00202CA5">
        <w:rPr>
          <w:rFonts w:eastAsia="Calibri"/>
        </w:rPr>
        <w:t>:</w:t>
      </w:r>
    </w:p>
    <w:p w14:paraId="00A59E15" w14:textId="167BF71A" w:rsidR="00830DD2" w:rsidRDefault="0087591D" w:rsidP="00202CA5">
      <w:pPr>
        <w:pStyle w:val="Sarakstarindkopa"/>
        <w:numPr>
          <w:ilvl w:val="1"/>
          <w:numId w:val="12"/>
        </w:numPr>
        <w:spacing w:after="120"/>
        <w:contextualSpacing w:val="0"/>
        <w:jc w:val="both"/>
        <w:rPr>
          <w:rFonts w:eastAsia="Calibri"/>
          <w:lang w:eastAsia="en-US"/>
        </w:rPr>
      </w:pPr>
      <w:r w:rsidRPr="0087591D">
        <w:rPr>
          <w:rFonts w:eastAsia="Calibri"/>
          <w:lang w:eastAsia="en-US"/>
        </w:rPr>
        <w:t xml:space="preserve">pārcelt </w:t>
      </w:r>
      <w:r w:rsidR="009C51A1" w:rsidRPr="00332595">
        <w:rPr>
          <w:shd w:val="clear" w:color="auto" w:fill="FFFFFF"/>
        </w:rPr>
        <w:t>5</w:t>
      </w:r>
      <w:r w:rsidR="009C51A1">
        <w:rPr>
          <w:shd w:val="clear" w:color="auto" w:fill="FFFFFF"/>
        </w:rPr>
        <w:t> </w:t>
      </w:r>
      <w:r w:rsidR="009C51A1" w:rsidRPr="00332595">
        <w:rPr>
          <w:shd w:val="clear" w:color="auto" w:fill="FFFFFF"/>
        </w:rPr>
        <w:t>117</w:t>
      </w:r>
      <w:r w:rsidR="009C51A1" w:rsidRPr="00A6500E">
        <w:rPr>
          <w:shd w:val="clear" w:color="auto" w:fill="FFFFFF"/>
        </w:rPr>
        <w:t xml:space="preserve"> </w:t>
      </w:r>
      <w:proofErr w:type="spellStart"/>
      <w:r w:rsidR="00C36AA2" w:rsidRPr="0087591D">
        <w:rPr>
          <w:rFonts w:eastAsia="Calibri"/>
          <w:i/>
          <w:iCs/>
          <w:lang w:eastAsia="en-US"/>
        </w:rPr>
        <w:t>euro</w:t>
      </w:r>
      <w:proofErr w:type="spellEnd"/>
      <w:r w:rsidR="00C36AA2" w:rsidRPr="00202CA5">
        <w:rPr>
          <w:rFonts w:eastAsia="Calibri"/>
          <w:lang w:eastAsia="en-US"/>
        </w:rPr>
        <w:t xml:space="preserve"> </w:t>
      </w:r>
      <w:r w:rsidR="009C51A1" w:rsidRPr="009C51A1">
        <w:rPr>
          <w:rFonts w:eastAsia="Calibri"/>
          <w:lang w:eastAsia="en-US"/>
        </w:rPr>
        <w:t>sadaļā “Ceļu un ielu uzturēšana – pašvaldības finansējums”</w:t>
      </w:r>
      <w:r w:rsidR="009C51A1">
        <w:rPr>
          <w:rFonts w:eastAsia="Calibri"/>
          <w:lang w:eastAsia="en-US"/>
        </w:rPr>
        <w:t xml:space="preserve"> </w:t>
      </w:r>
      <w:r w:rsidR="00C36AA2" w:rsidRPr="00202CA5">
        <w:rPr>
          <w:rFonts w:eastAsia="Calibri"/>
          <w:lang w:eastAsia="en-US"/>
        </w:rPr>
        <w:t xml:space="preserve">no </w:t>
      </w:r>
      <w:r w:rsidR="009C51A1" w:rsidRPr="00A6500E">
        <w:rPr>
          <w:shd w:val="clear" w:color="auto" w:fill="FFFFFF"/>
        </w:rPr>
        <w:t xml:space="preserve">EKK </w:t>
      </w:r>
      <w:r w:rsidR="009C51A1">
        <w:t>2350</w:t>
      </w:r>
      <w:r w:rsidR="009C51A1" w:rsidRPr="00A6500E">
        <w:rPr>
          <w:shd w:val="clear" w:color="auto" w:fill="FFFFFF"/>
        </w:rPr>
        <w:t xml:space="preserve"> </w:t>
      </w:r>
      <w:r w:rsidR="009C51A1">
        <w:rPr>
          <w:rFonts w:eastAsia="Calibri"/>
          <w:lang w:eastAsia="en-US"/>
        </w:rPr>
        <w:t>izdevumu pozīcijas</w:t>
      </w:r>
      <w:r w:rsidR="00202CA5">
        <w:rPr>
          <w:rFonts w:eastAsia="Calibri"/>
          <w:lang w:eastAsia="en-US"/>
        </w:rPr>
        <w:t xml:space="preserve"> </w:t>
      </w:r>
      <w:r w:rsidR="009C51A1" w:rsidRPr="009C51A1">
        <w:rPr>
          <w:rFonts w:eastAsia="Calibri"/>
          <w:lang w:eastAsia="en-US"/>
        </w:rPr>
        <w:t>(</w:t>
      </w:r>
      <w:proofErr w:type="spellStart"/>
      <w:r w:rsidR="009C51A1" w:rsidRPr="009C51A1">
        <w:rPr>
          <w:rFonts w:eastAsia="Calibri"/>
          <w:lang w:eastAsia="en-US"/>
        </w:rPr>
        <w:t>pretputekļu</w:t>
      </w:r>
      <w:proofErr w:type="spellEnd"/>
      <w:r w:rsidR="009C51A1" w:rsidRPr="009C51A1">
        <w:rPr>
          <w:rFonts w:eastAsia="Calibri"/>
          <w:lang w:eastAsia="en-US"/>
        </w:rPr>
        <w:t xml:space="preserve"> līdzekļa iegādei plānotie līdzekļi)</w:t>
      </w:r>
      <w:r w:rsidR="00202CA5" w:rsidRPr="00202CA5">
        <w:rPr>
          <w:rFonts w:eastAsia="Calibri"/>
          <w:lang w:eastAsia="en-US"/>
        </w:rPr>
        <w:t xml:space="preserve">, </w:t>
      </w:r>
      <w:r w:rsidR="009C51A1" w:rsidRPr="009C51A1">
        <w:rPr>
          <w:rFonts w:eastAsia="Calibri"/>
          <w:lang w:eastAsia="en-US"/>
        </w:rPr>
        <w:t xml:space="preserve">24 273 </w:t>
      </w:r>
      <w:proofErr w:type="spellStart"/>
      <w:r w:rsidR="009C51A1" w:rsidRPr="009C51A1">
        <w:rPr>
          <w:rFonts w:eastAsia="Calibri"/>
          <w:lang w:eastAsia="en-US"/>
        </w:rPr>
        <w:t>euro</w:t>
      </w:r>
      <w:proofErr w:type="spellEnd"/>
      <w:r w:rsidR="009C51A1" w:rsidRPr="009C51A1">
        <w:rPr>
          <w:rFonts w:eastAsia="Calibri"/>
          <w:lang w:eastAsia="en-US"/>
        </w:rPr>
        <w:t xml:space="preserve"> (sāls iegādei plānotie līdzekļi) un 29 610 </w:t>
      </w:r>
      <w:proofErr w:type="spellStart"/>
      <w:r w:rsidR="009C51A1" w:rsidRPr="009C51A1">
        <w:rPr>
          <w:rFonts w:eastAsia="Calibri"/>
          <w:i/>
          <w:iCs/>
          <w:lang w:eastAsia="en-US"/>
        </w:rPr>
        <w:t>euro</w:t>
      </w:r>
      <w:proofErr w:type="spellEnd"/>
      <w:r w:rsidR="009C51A1" w:rsidRPr="009C51A1">
        <w:rPr>
          <w:rFonts w:eastAsia="Calibri"/>
          <w:lang w:eastAsia="en-US"/>
        </w:rPr>
        <w:t xml:space="preserve"> no EKK 5240 (</w:t>
      </w:r>
      <w:proofErr w:type="spellStart"/>
      <w:r w:rsidR="009C51A1" w:rsidRPr="009C51A1">
        <w:rPr>
          <w:rFonts w:eastAsia="Calibri"/>
          <w:lang w:eastAsia="en-US"/>
        </w:rPr>
        <w:t>L.Azarovas</w:t>
      </w:r>
      <w:proofErr w:type="spellEnd"/>
      <w:r w:rsidR="009C51A1" w:rsidRPr="009C51A1">
        <w:rPr>
          <w:rFonts w:eastAsia="Calibri"/>
          <w:lang w:eastAsia="en-US"/>
        </w:rPr>
        <w:t xml:space="preserve"> tilta pārbūvei plānotie līdzekļi), kopā 59 000 </w:t>
      </w:r>
      <w:proofErr w:type="spellStart"/>
      <w:r w:rsidR="009C51A1" w:rsidRPr="009C51A1">
        <w:rPr>
          <w:rFonts w:eastAsia="Calibri"/>
          <w:i/>
          <w:iCs/>
          <w:lang w:eastAsia="en-US"/>
        </w:rPr>
        <w:t>euro</w:t>
      </w:r>
      <w:proofErr w:type="spellEnd"/>
      <w:r w:rsidR="009C51A1" w:rsidRPr="009C51A1">
        <w:rPr>
          <w:rFonts w:eastAsia="Calibri"/>
          <w:lang w:eastAsia="en-US"/>
        </w:rPr>
        <w:t xml:space="preserve"> uz EKK 5239 izdevumu pozīciju (Uzkarināmā greidera iegāde)</w:t>
      </w:r>
      <w:r w:rsidR="00A102D5">
        <w:rPr>
          <w:rFonts w:eastAsia="Calibri"/>
          <w:lang w:eastAsia="en-US"/>
        </w:rPr>
        <w:t>;</w:t>
      </w:r>
    </w:p>
    <w:p w14:paraId="15DF80F9" w14:textId="01394AC9" w:rsidR="00C36AA2" w:rsidRPr="00C36AA2" w:rsidRDefault="001D03B5" w:rsidP="00C36AA2">
      <w:pPr>
        <w:pStyle w:val="Sarakstarindkopa"/>
        <w:numPr>
          <w:ilvl w:val="1"/>
          <w:numId w:val="12"/>
        </w:numPr>
        <w:spacing w:after="120"/>
        <w:ind w:left="788" w:hanging="431"/>
        <w:contextualSpacing w:val="0"/>
        <w:jc w:val="both"/>
        <w:rPr>
          <w:rFonts w:eastAsia="Calibri"/>
          <w:lang w:eastAsia="en-US"/>
        </w:rPr>
      </w:pPr>
      <w:r>
        <w:rPr>
          <w:rFonts w:eastAsia="Calibri"/>
          <w:lang w:eastAsia="en-US"/>
        </w:rPr>
        <w:t xml:space="preserve">pārcelt </w:t>
      </w:r>
      <w:r w:rsidR="009C51A1" w:rsidRPr="00332595">
        <w:rPr>
          <w:shd w:val="clear" w:color="auto" w:fill="FFFFFF"/>
        </w:rPr>
        <w:t>70</w:t>
      </w:r>
      <w:r w:rsidR="009C51A1">
        <w:rPr>
          <w:shd w:val="clear" w:color="auto" w:fill="FFFFFF"/>
        </w:rPr>
        <w:t> </w:t>
      </w:r>
      <w:r w:rsidR="009C51A1" w:rsidRPr="00332595">
        <w:rPr>
          <w:shd w:val="clear" w:color="auto" w:fill="FFFFFF"/>
        </w:rPr>
        <w:t>397</w:t>
      </w:r>
      <w:r w:rsidR="00C36AA2">
        <w:rPr>
          <w:rFonts w:eastAsia="Calibri"/>
          <w:lang w:eastAsia="en-US"/>
        </w:rPr>
        <w:t xml:space="preserve"> </w:t>
      </w:r>
      <w:proofErr w:type="spellStart"/>
      <w:r w:rsidR="00C36AA2">
        <w:rPr>
          <w:rFonts w:eastAsia="Calibri"/>
          <w:i/>
          <w:iCs/>
          <w:lang w:eastAsia="en-US"/>
        </w:rPr>
        <w:t>euro</w:t>
      </w:r>
      <w:proofErr w:type="spellEnd"/>
      <w:r w:rsidR="00C36AA2">
        <w:rPr>
          <w:rFonts w:eastAsia="Calibri"/>
          <w:lang w:eastAsia="en-US"/>
        </w:rPr>
        <w:t xml:space="preserve"> </w:t>
      </w:r>
      <w:r w:rsidR="009C51A1" w:rsidRPr="009C51A1">
        <w:rPr>
          <w:rFonts w:eastAsia="Calibri"/>
          <w:lang w:eastAsia="en-US"/>
        </w:rPr>
        <w:t xml:space="preserve">sadaļā “Investīcijas ielu un ceļu infrastruktūras attīstībā un uzlabošanā” </w:t>
      </w:r>
      <w:r w:rsidR="00C36AA2">
        <w:rPr>
          <w:rFonts w:eastAsia="Calibri"/>
          <w:lang w:eastAsia="en-US"/>
        </w:rPr>
        <w:t xml:space="preserve">no EKK </w:t>
      </w:r>
      <w:r w:rsidR="00C36AA2" w:rsidRPr="001D03B5">
        <w:rPr>
          <w:rFonts w:eastAsia="Calibri"/>
          <w:lang w:eastAsia="en-US"/>
        </w:rPr>
        <w:t>5240</w:t>
      </w:r>
      <w:r w:rsidR="00C36AA2">
        <w:rPr>
          <w:rFonts w:eastAsia="Calibri"/>
          <w:lang w:eastAsia="en-US"/>
        </w:rPr>
        <w:t xml:space="preserve"> </w:t>
      </w:r>
      <w:r w:rsidR="009C51A1" w:rsidRPr="009C51A1">
        <w:rPr>
          <w:rFonts w:eastAsia="Calibri"/>
          <w:lang w:eastAsia="en-US"/>
        </w:rPr>
        <w:t xml:space="preserve">(dubultās virsmas apstrādei plānotie līdzekļi) un 15 603 </w:t>
      </w:r>
      <w:proofErr w:type="spellStart"/>
      <w:r w:rsidR="009C51A1" w:rsidRPr="009C51A1">
        <w:rPr>
          <w:rFonts w:eastAsia="Calibri"/>
          <w:i/>
          <w:iCs/>
          <w:lang w:eastAsia="en-US"/>
        </w:rPr>
        <w:t>euro</w:t>
      </w:r>
      <w:proofErr w:type="spellEnd"/>
      <w:r w:rsidR="009C51A1" w:rsidRPr="009C51A1">
        <w:rPr>
          <w:rFonts w:eastAsia="Calibri"/>
          <w:lang w:eastAsia="en-US"/>
        </w:rPr>
        <w:t xml:space="preserve"> (Ūbeļu ielas pārbūves projektēšanai plānotie līdzekļi) kopā 86 000 </w:t>
      </w:r>
      <w:proofErr w:type="spellStart"/>
      <w:r w:rsidR="009C51A1" w:rsidRPr="009C51A1">
        <w:rPr>
          <w:rFonts w:eastAsia="Calibri"/>
          <w:i/>
          <w:iCs/>
          <w:lang w:eastAsia="en-US"/>
        </w:rPr>
        <w:t>euro</w:t>
      </w:r>
      <w:proofErr w:type="spellEnd"/>
      <w:r w:rsidR="009C51A1" w:rsidRPr="009C51A1">
        <w:rPr>
          <w:rFonts w:eastAsia="Calibri"/>
          <w:lang w:eastAsia="en-US"/>
        </w:rPr>
        <w:t xml:space="preserve"> uz EKK 5231 izdevumu pozīciju (Jauns traktors </w:t>
      </w:r>
      <w:proofErr w:type="spellStart"/>
      <w:r w:rsidR="009C51A1" w:rsidRPr="009C51A1">
        <w:rPr>
          <w:rFonts w:eastAsia="Calibri"/>
          <w:lang w:eastAsia="en-US"/>
        </w:rPr>
        <w:t>Bobcat</w:t>
      </w:r>
      <w:proofErr w:type="spellEnd"/>
      <w:r w:rsidR="009C51A1" w:rsidRPr="009C51A1">
        <w:rPr>
          <w:rFonts w:eastAsia="Calibri"/>
          <w:lang w:eastAsia="en-US"/>
        </w:rPr>
        <w:t>)</w:t>
      </w:r>
      <w:r w:rsidR="009C51A1">
        <w:rPr>
          <w:rFonts w:eastAsia="Calibri"/>
          <w:lang w:eastAsia="en-US"/>
        </w:rPr>
        <w:t>.</w:t>
      </w:r>
    </w:p>
    <w:p w14:paraId="6D508EA8" w14:textId="4152F323" w:rsidR="00A102D5" w:rsidRPr="00A102D5" w:rsidRDefault="003142EC" w:rsidP="00685A26">
      <w:pPr>
        <w:pStyle w:val="Sarakstarindkopa"/>
        <w:numPr>
          <w:ilvl w:val="0"/>
          <w:numId w:val="12"/>
        </w:numPr>
        <w:spacing w:after="120"/>
        <w:ind w:left="426" w:hanging="426"/>
        <w:contextualSpacing w:val="0"/>
        <w:jc w:val="both"/>
        <w:rPr>
          <w:rFonts w:eastAsia="Calibri"/>
          <w:lang w:eastAsia="en-US"/>
        </w:rPr>
      </w:pPr>
      <w:r w:rsidRPr="00824302">
        <w:t>Aģentūras direktoram nodrošināt 1.punktā minēto grozījumu veikšanu Aģentūras 202</w:t>
      </w:r>
      <w:r w:rsidR="00830DD2">
        <w:t>6</w:t>
      </w:r>
      <w:r w:rsidRPr="00824302">
        <w:t>. gada budžeta tāmē</w:t>
      </w:r>
      <w:r w:rsidR="00EE0A5A">
        <w:t>.</w:t>
      </w:r>
    </w:p>
    <w:p w14:paraId="0A8BDD73" w14:textId="26464A34" w:rsidR="00A102D5" w:rsidRPr="00A102D5" w:rsidRDefault="00830DD2" w:rsidP="00685A26">
      <w:pPr>
        <w:pStyle w:val="Sarakstarindkopa"/>
        <w:numPr>
          <w:ilvl w:val="0"/>
          <w:numId w:val="12"/>
        </w:numPr>
        <w:spacing w:after="120"/>
        <w:ind w:left="426" w:hanging="426"/>
        <w:contextualSpacing w:val="0"/>
        <w:jc w:val="both"/>
        <w:rPr>
          <w:rFonts w:eastAsia="Calibri"/>
          <w:lang w:eastAsia="en-US"/>
        </w:rPr>
      </w:pPr>
      <w:r w:rsidRPr="00A102D5">
        <w:rPr>
          <w:rFonts w:eastAsiaTheme="minorHAnsi"/>
        </w:rPr>
        <w:t>Centrālās pārvaldes Finanšu nodaļai veikt 1.punktā noteikto finanšu līdzekļu pārcelšanu pašvaldības 202</w:t>
      </w:r>
      <w:r w:rsidR="0087591D" w:rsidRPr="00A102D5">
        <w:rPr>
          <w:rFonts w:eastAsiaTheme="minorHAnsi"/>
        </w:rPr>
        <w:t>6</w:t>
      </w:r>
      <w:r w:rsidRPr="00A102D5">
        <w:rPr>
          <w:rFonts w:eastAsiaTheme="minorHAnsi"/>
        </w:rPr>
        <w:t>. gada budžeta tāmju ietvaros.</w:t>
      </w:r>
    </w:p>
    <w:p w14:paraId="1F7EFECD" w14:textId="559E6EBC" w:rsidR="003142EC" w:rsidRPr="00A102D5" w:rsidRDefault="003142EC" w:rsidP="00685A26">
      <w:pPr>
        <w:pStyle w:val="Sarakstarindkopa"/>
        <w:numPr>
          <w:ilvl w:val="0"/>
          <w:numId w:val="12"/>
        </w:numPr>
        <w:spacing w:after="120"/>
        <w:ind w:left="426" w:hanging="426"/>
        <w:contextualSpacing w:val="0"/>
        <w:jc w:val="both"/>
        <w:rPr>
          <w:rFonts w:eastAsia="Calibri"/>
          <w:lang w:eastAsia="en-US"/>
        </w:rPr>
      </w:pPr>
      <w:r w:rsidRPr="00824302">
        <w:t>Pašvaldības izpilddirektora vietniecei nodrošināt lēmuma</w:t>
      </w:r>
      <w:r w:rsidRPr="00775264">
        <w:t xml:space="preserve"> izpildes kontroli.</w:t>
      </w:r>
    </w:p>
    <w:p w14:paraId="6EEECC32" w14:textId="20726B4E" w:rsidR="00E939D3" w:rsidRPr="00E04426" w:rsidRDefault="00E939D3" w:rsidP="00EF2E7F">
      <w:r w:rsidRPr="00E04426">
        <w:t>_________________________</w:t>
      </w:r>
    </w:p>
    <w:p w14:paraId="5A1C9D36" w14:textId="77777777" w:rsidR="00E939D3" w:rsidRPr="00471924" w:rsidRDefault="00E939D3" w:rsidP="00E939D3">
      <w:pPr>
        <w:spacing w:after="0"/>
        <w:rPr>
          <w:iCs/>
        </w:rPr>
      </w:pPr>
      <w:r w:rsidRPr="00471924">
        <w:rPr>
          <w:iCs/>
        </w:rPr>
        <w:t>Nosūtīt/izsniegt norakstus:</w:t>
      </w:r>
    </w:p>
    <w:p w14:paraId="505A495D" w14:textId="637276ED" w:rsidR="00C26E40" w:rsidRPr="009A6467" w:rsidRDefault="006461CF" w:rsidP="00C26A35">
      <w:pPr>
        <w:spacing w:after="0"/>
        <w:rPr>
          <w:rFonts w:ascii="Arial" w:hAnsi="Arial" w:cs="Arial"/>
          <w:sz w:val="20"/>
          <w:szCs w:val="20"/>
        </w:rPr>
      </w:pPr>
      <w:r w:rsidRPr="00471924">
        <w:rPr>
          <w:iCs/>
        </w:rPr>
        <w:t>CKS</w:t>
      </w:r>
      <w:r w:rsidR="0035438B">
        <w:rPr>
          <w:iCs/>
        </w:rPr>
        <w:t xml:space="preserve">, </w:t>
      </w:r>
      <w:r w:rsidR="00F055D1">
        <w:rPr>
          <w:iCs/>
        </w:rPr>
        <w:t>FIN</w:t>
      </w:r>
      <w:r w:rsidR="0035438B">
        <w:rPr>
          <w:iCs/>
        </w:rPr>
        <w:t xml:space="preserve">, </w:t>
      </w:r>
      <w:r w:rsidR="002705A4">
        <w:rPr>
          <w:iCs/>
        </w:rPr>
        <w:t>GR</w:t>
      </w:r>
      <w:r w:rsidR="006208A8">
        <w:rPr>
          <w:iCs/>
        </w:rPr>
        <w:t>N</w:t>
      </w:r>
      <w:r w:rsidR="002705A4">
        <w:rPr>
          <w:iCs/>
        </w:rPr>
        <w:t xml:space="preserve">, </w:t>
      </w:r>
      <w:r w:rsidR="0035438B">
        <w:rPr>
          <w:iCs/>
        </w:rPr>
        <w:t>IDR</w:t>
      </w:r>
      <w:r w:rsidR="00EA554B">
        <w:rPr>
          <w:iCs/>
        </w:rPr>
        <w:t>V</w:t>
      </w:r>
    </w:p>
    <w:sectPr w:rsidR="00C26E40" w:rsidRPr="009A6467" w:rsidSect="00891803">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30E1"/>
    <w:multiLevelType w:val="hybridMultilevel"/>
    <w:tmpl w:val="95B247F6"/>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F34281"/>
    <w:multiLevelType w:val="hybridMultilevel"/>
    <w:tmpl w:val="051437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5E3EAB"/>
    <w:multiLevelType w:val="hybridMultilevel"/>
    <w:tmpl w:val="CD584FF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E23625"/>
    <w:multiLevelType w:val="multilevel"/>
    <w:tmpl w:val="1E5C05A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112C096A"/>
    <w:multiLevelType w:val="hybridMultilevel"/>
    <w:tmpl w:val="EE1A1AB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2D61AF"/>
    <w:multiLevelType w:val="multilevel"/>
    <w:tmpl w:val="602AB04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B0836A4"/>
    <w:multiLevelType w:val="multilevel"/>
    <w:tmpl w:val="2C3C6E38"/>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D215F8"/>
    <w:multiLevelType w:val="hybridMultilevel"/>
    <w:tmpl w:val="DF266E46"/>
    <w:lvl w:ilvl="0" w:tplc="0CF0CDA2">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ABE0439"/>
    <w:multiLevelType w:val="multilevel"/>
    <w:tmpl w:val="0426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3D2A476A"/>
    <w:multiLevelType w:val="hybridMultilevel"/>
    <w:tmpl w:val="B1CEB506"/>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3E5F0F7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1662661"/>
    <w:multiLevelType w:val="hybridMultilevel"/>
    <w:tmpl w:val="43A686B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46543E61"/>
    <w:multiLevelType w:val="hybridMultilevel"/>
    <w:tmpl w:val="F49A7C7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8A822D9"/>
    <w:multiLevelType w:val="hybridMultilevel"/>
    <w:tmpl w:val="95B247F6"/>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0F93570"/>
    <w:multiLevelType w:val="hybridMultilevel"/>
    <w:tmpl w:val="E4CAD8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56BF2B4F"/>
    <w:multiLevelType w:val="hybridMultilevel"/>
    <w:tmpl w:val="9E1C43CE"/>
    <w:lvl w:ilvl="0" w:tplc="8202F5CE">
      <w:start w:val="1"/>
      <w:numFmt w:val="decimal"/>
      <w:lvlText w:val="%1."/>
      <w:lvlJc w:val="left"/>
      <w:pPr>
        <w:ind w:left="720" w:hanging="360"/>
      </w:pPr>
      <w:rPr>
        <w:b w:val="0"/>
        <w:bCs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3B551BC"/>
    <w:multiLevelType w:val="multilevel"/>
    <w:tmpl w:val="5C42C000"/>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A2C6315"/>
    <w:multiLevelType w:val="multilevel"/>
    <w:tmpl w:val="2C3C6E38"/>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F345EA"/>
    <w:multiLevelType w:val="hybridMultilevel"/>
    <w:tmpl w:val="F50C60DC"/>
    <w:lvl w:ilvl="0" w:tplc="65D054F6">
      <w:start w:val="1"/>
      <w:numFmt w:val="decimal"/>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20939839">
    <w:abstractNumId w:val="13"/>
  </w:num>
  <w:num w:numId="2" w16cid:durableId="1053849166">
    <w:abstractNumId w:val="14"/>
  </w:num>
  <w:num w:numId="3" w16cid:durableId="541671015">
    <w:abstractNumId w:val="0"/>
  </w:num>
  <w:num w:numId="4" w16cid:durableId="992611381">
    <w:abstractNumId w:val="8"/>
  </w:num>
  <w:num w:numId="5" w16cid:durableId="2131773945">
    <w:abstractNumId w:val="16"/>
  </w:num>
  <w:num w:numId="6" w16cid:durableId="1897085739">
    <w:abstractNumId w:val="4"/>
  </w:num>
  <w:num w:numId="7" w16cid:durableId="507990277">
    <w:abstractNumId w:val="18"/>
  </w:num>
  <w:num w:numId="8" w16cid:durableId="521667843">
    <w:abstractNumId w:val="5"/>
  </w:num>
  <w:num w:numId="9" w16cid:durableId="1814372464">
    <w:abstractNumId w:val="1"/>
  </w:num>
  <w:num w:numId="10" w16cid:durableId="1264192571">
    <w:abstractNumId w:val="10"/>
  </w:num>
  <w:num w:numId="11" w16cid:durableId="1847137970">
    <w:abstractNumId w:val="7"/>
  </w:num>
  <w:num w:numId="12" w16cid:durableId="265507772">
    <w:abstractNumId w:val="17"/>
  </w:num>
  <w:num w:numId="13" w16cid:durableId="16666612">
    <w:abstractNumId w:val="3"/>
  </w:num>
  <w:num w:numId="14" w16cid:durableId="750155762">
    <w:abstractNumId w:val="11"/>
  </w:num>
  <w:num w:numId="15" w16cid:durableId="1632251597">
    <w:abstractNumId w:val="15"/>
  </w:num>
  <w:num w:numId="16" w16cid:durableId="1510296964">
    <w:abstractNumId w:val="2"/>
  </w:num>
  <w:num w:numId="17" w16cid:durableId="870924720">
    <w:abstractNumId w:val="9"/>
  </w:num>
  <w:num w:numId="18" w16cid:durableId="1728718708">
    <w:abstractNumId w:val="6"/>
  </w:num>
  <w:num w:numId="19" w16cid:durableId="17358129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2AA"/>
    <w:rsid w:val="000007E5"/>
    <w:rsid w:val="0000691E"/>
    <w:rsid w:val="00007010"/>
    <w:rsid w:val="000122FC"/>
    <w:rsid w:val="000124CA"/>
    <w:rsid w:val="00032248"/>
    <w:rsid w:val="000368DE"/>
    <w:rsid w:val="0006304B"/>
    <w:rsid w:val="000878DA"/>
    <w:rsid w:val="000914BC"/>
    <w:rsid w:val="000972E6"/>
    <w:rsid w:val="000A7B85"/>
    <w:rsid w:val="000C5C21"/>
    <w:rsid w:val="000E1BE1"/>
    <w:rsid w:val="001046F4"/>
    <w:rsid w:val="00113456"/>
    <w:rsid w:val="00123209"/>
    <w:rsid w:val="0013382C"/>
    <w:rsid w:val="00135C42"/>
    <w:rsid w:val="00143DA2"/>
    <w:rsid w:val="00156920"/>
    <w:rsid w:val="0016050A"/>
    <w:rsid w:val="00167ED5"/>
    <w:rsid w:val="0017064C"/>
    <w:rsid w:val="0017603F"/>
    <w:rsid w:val="001932B4"/>
    <w:rsid w:val="0019498D"/>
    <w:rsid w:val="001B5818"/>
    <w:rsid w:val="001C0174"/>
    <w:rsid w:val="001C1B28"/>
    <w:rsid w:val="001C4EBC"/>
    <w:rsid w:val="001D03B5"/>
    <w:rsid w:val="001F0F41"/>
    <w:rsid w:val="001F62E3"/>
    <w:rsid w:val="002021EA"/>
    <w:rsid w:val="00202CA5"/>
    <w:rsid w:val="0022513A"/>
    <w:rsid w:val="0022657F"/>
    <w:rsid w:val="002310AD"/>
    <w:rsid w:val="00235A98"/>
    <w:rsid w:val="002377A5"/>
    <w:rsid w:val="00251A8E"/>
    <w:rsid w:val="00260FC0"/>
    <w:rsid w:val="00262CA1"/>
    <w:rsid w:val="00265088"/>
    <w:rsid w:val="002705A4"/>
    <w:rsid w:val="00271B71"/>
    <w:rsid w:val="0028660A"/>
    <w:rsid w:val="002870CB"/>
    <w:rsid w:val="002955C7"/>
    <w:rsid w:val="002B01CF"/>
    <w:rsid w:val="002B76A4"/>
    <w:rsid w:val="002C2B03"/>
    <w:rsid w:val="002D3E19"/>
    <w:rsid w:val="002D47CB"/>
    <w:rsid w:val="002E0400"/>
    <w:rsid w:val="002E2786"/>
    <w:rsid w:val="002E2C55"/>
    <w:rsid w:val="002E5D2B"/>
    <w:rsid w:val="00311DFE"/>
    <w:rsid w:val="003142EC"/>
    <w:rsid w:val="003223FC"/>
    <w:rsid w:val="003312F1"/>
    <w:rsid w:val="0033210B"/>
    <w:rsid w:val="00332595"/>
    <w:rsid w:val="0033275B"/>
    <w:rsid w:val="00341FBD"/>
    <w:rsid w:val="00352360"/>
    <w:rsid w:val="0035438B"/>
    <w:rsid w:val="00354E36"/>
    <w:rsid w:val="0036138F"/>
    <w:rsid w:val="00373715"/>
    <w:rsid w:val="0039238A"/>
    <w:rsid w:val="00393A09"/>
    <w:rsid w:val="00395D08"/>
    <w:rsid w:val="003A3AF6"/>
    <w:rsid w:val="003A7994"/>
    <w:rsid w:val="003B7682"/>
    <w:rsid w:val="003B7E9B"/>
    <w:rsid w:val="003D42DF"/>
    <w:rsid w:val="003E2366"/>
    <w:rsid w:val="003E4664"/>
    <w:rsid w:val="003E66BE"/>
    <w:rsid w:val="003F3A14"/>
    <w:rsid w:val="00406E5D"/>
    <w:rsid w:val="004166DE"/>
    <w:rsid w:val="00416729"/>
    <w:rsid w:val="00427FFC"/>
    <w:rsid w:val="0044058C"/>
    <w:rsid w:val="004449B7"/>
    <w:rsid w:val="00445C4E"/>
    <w:rsid w:val="004475EB"/>
    <w:rsid w:val="00447C0F"/>
    <w:rsid w:val="00471924"/>
    <w:rsid w:val="004723E6"/>
    <w:rsid w:val="004731F9"/>
    <w:rsid w:val="00480BF6"/>
    <w:rsid w:val="0049098E"/>
    <w:rsid w:val="004D6D55"/>
    <w:rsid w:val="004F5EB7"/>
    <w:rsid w:val="005054A1"/>
    <w:rsid w:val="0050655B"/>
    <w:rsid w:val="0052281E"/>
    <w:rsid w:val="00535244"/>
    <w:rsid w:val="005467EE"/>
    <w:rsid w:val="005548FA"/>
    <w:rsid w:val="005762CE"/>
    <w:rsid w:val="0058406A"/>
    <w:rsid w:val="00584CE5"/>
    <w:rsid w:val="005938BC"/>
    <w:rsid w:val="005A4275"/>
    <w:rsid w:val="005A67EC"/>
    <w:rsid w:val="005A7E36"/>
    <w:rsid w:val="005B0F1E"/>
    <w:rsid w:val="005B1DF9"/>
    <w:rsid w:val="005B77FE"/>
    <w:rsid w:val="005C5FF5"/>
    <w:rsid w:val="005E523C"/>
    <w:rsid w:val="005E667D"/>
    <w:rsid w:val="005E7E10"/>
    <w:rsid w:val="0060700E"/>
    <w:rsid w:val="00607DCC"/>
    <w:rsid w:val="00611B04"/>
    <w:rsid w:val="00613BE4"/>
    <w:rsid w:val="00615A67"/>
    <w:rsid w:val="00616510"/>
    <w:rsid w:val="006208A8"/>
    <w:rsid w:val="006270D9"/>
    <w:rsid w:val="006461CF"/>
    <w:rsid w:val="006513CB"/>
    <w:rsid w:val="006568DD"/>
    <w:rsid w:val="0067148F"/>
    <w:rsid w:val="00682061"/>
    <w:rsid w:val="00685A26"/>
    <w:rsid w:val="00686A65"/>
    <w:rsid w:val="006B27D9"/>
    <w:rsid w:val="006B3042"/>
    <w:rsid w:val="006B38A0"/>
    <w:rsid w:val="006B4DF4"/>
    <w:rsid w:val="006B62B1"/>
    <w:rsid w:val="006B71A8"/>
    <w:rsid w:val="006D69CA"/>
    <w:rsid w:val="006E29DE"/>
    <w:rsid w:val="006E2B2B"/>
    <w:rsid w:val="006E63E7"/>
    <w:rsid w:val="006F38D3"/>
    <w:rsid w:val="00700EDC"/>
    <w:rsid w:val="00702BD3"/>
    <w:rsid w:val="0071078D"/>
    <w:rsid w:val="00716901"/>
    <w:rsid w:val="00722F1B"/>
    <w:rsid w:val="00725943"/>
    <w:rsid w:val="00732C96"/>
    <w:rsid w:val="0073607E"/>
    <w:rsid w:val="007379A0"/>
    <w:rsid w:val="00740E9D"/>
    <w:rsid w:val="00742BED"/>
    <w:rsid w:val="00775264"/>
    <w:rsid w:val="0077633F"/>
    <w:rsid w:val="00780BAC"/>
    <w:rsid w:val="00792644"/>
    <w:rsid w:val="007A1B8D"/>
    <w:rsid w:val="007A62AA"/>
    <w:rsid w:val="007C174A"/>
    <w:rsid w:val="007D6349"/>
    <w:rsid w:val="007E483B"/>
    <w:rsid w:val="007E604E"/>
    <w:rsid w:val="00800B33"/>
    <w:rsid w:val="00805682"/>
    <w:rsid w:val="00816AA9"/>
    <w:rsid w:val="00821532"/>
    <w:rsid w:val="008247A2"/>
    <w:rsid w:val="00830DD2"/>
    <w:rsid w:val="00840A24"/>
    <w:rsid w:val="00844E77"/>
    <w:rsid w:val="0087591D"/>
    <w:rsid w:val="00876D4F"/>
    <w:rsid w:val="00891803"/>
    <w:rsid w:val="008B3620"/>
    <w:rsid w:val="008B4C75"/>
    <w:rsid w:val="008C0583"/>
    <w:rsid w:val="008C32B4"/>
    <w:rsid w:val="008D3B8F"/>
    <w:rsid w:val="008E08F4"/>
    <w:rsid w:val="008E5878"/>
    <w:rsid w:val="008E6393"/>
    <w:rsid w:val="00904BCB"/>
    <w:rsid w:val="00911A07"/>
    <w:rsid w:val="00914494"/>
    <w:rsid w:val="009176B1"/>
    <w:rsid w:val="00943922"/>
    <w:rsid w:val="009456AF"/>
    <w:rsid w:val="009469E3"/>
    <w:rsid w:val="00962446"/>
    <w:rsid w:val="00966D5C"/>
    <w:rsid w:val="00966E7A"/>
    <w:rsid w:val="00970396"/>
    <w:rsid w:val="009708B3"/>
    <w:rsid w:val="0097113C"/>
    <w:rsid w:val="009A1B43"/>
    <w:rsid w:val="009A6467"/>
    <w:rsid w:val="009C51A1"/>
    <w:rsid w:val="009D1814"/>
    <w:rsid w:val="009D6ED1"/>
    <w:rsid w:val="009E7542"/>
    <w:rsid w:val="009F4BB8"/>
    <w:rsid w:val="00A02800"/>
    <w:rsid w:val="00A029FE"/>
    <w:rsid w:val="00A102D5"/>
    <w:rsid w:val="00A21F96"/>
    <w:rsid w:val="00A2237A"/>
    <w:rsid w:val="00A26DBE"/>
    <w:rsid w:val="00A32184"/>
    <w:rsid w:val="00A5645F"/>
    <w:rsid w:val="00A6500E"/>
    <w:rsid w:val="00A7026A"/>
    <w:rsid w:val="00A7292B"/>
    <w:rsid w:val="00A7570F"/>
    <w:rsid w:val="00A85983"/>
    <w:rsid w:val="00AB1109"/>
    <w:rsid w:val="00AC38A6"/>
    <w:rsid w:val="00AC5E45"/>
    <w:rsid w:val="00AC7F7E"/>
    <w:rsid w:val="00AD16BE"/>
    <w:rsid w:val="00AD3F36"/>
    <w:rsid w:val="00AD72FC"/>
    <w:rsid w:val="00AE0649"/>
    <w:rsid w:val="00AE1684"/>
    <w:rsid w:val="00AF55A0"/>
    <w:rsid w:val="00AF5EC4"/>
    <w:rsid w:val="00B052F3"/>
    <w:rsid w:val="00B1060F"/>
    <w:rsid w:val="00B2530B"/>
    <w:rsid w:val="00B27A11"/>
    <w:rsid w:val="00B41DA6"/>
    <w:rsid w:val="00B44DC8"/>
    <w:rsid w:val="00B512E0"/>
    <w:rsid w:val="00B54056"/>
    <w:rsid w:val="00B61428"/>
    <w:rsid w:val="00B617A1"/>
    <w:rsid w:val="00B70750"/>
    <w:rsid w:val="00B818DD"/>
    <w:rsid w:val="00B964A2"/>
    <w:rsid w:val="00BB03FC"/>
    <w:rsid w:val="00BB07A1"/>
    <w:rsid w:val="00BC37DF"/>
    <w:rsid w:val="00BD68C4"/>
    <w:rsid w:val="00BE0B40"/>
    <w:rsid w:val="00C02965"/>
    <w:rsid w:val="00C03317"/>
    <w:rsid w:val="00C07635"/>
    <w:rsid w:val="00C0784F"/>
    <w:rsid w:val="00C100C2"/>
    <w:rsid w:val="00C23184"/>
    <w:rsid w:val="00C26A35"/>
    <w:rsid w:val="00C26E40"/>
    <w:rsid w:val="00C36AA2"/>
    <w:rsid w:val="00C37822"/>
    <w:rsid w:val="00C60078"/>
    <w:rsid w:val="00C90015"/>
    <w:rsid w:val="00CA1A44"/>
    <w:rsid w:val="00CA5E23"/>
    <w:rsid w:val="00CA7B1F"/>
    <w:rsid w:val="00CC3CEF"/>
    <w:rsid w:val="00CC5DDF"/>
    <w:rsid w:val="00CD58E8"/>
    <w:rsid w:val="00CF0A03"/>
    <w:rsid w:val="00CF32BE"/>
    <w:rsid w:val="00CF5E18"/>
    <w:rsid w:val="00D02374"/>
    <w:rsid w:val="00D02782"/>
    <w:rsid w:val="00D3149B"/>
    <w:rsid w:val="00D33452"/>
    <w:rsid w:val="00D3680A"/>
    <w:rsid w:val="00D43717"/>
    <w:rsid w:val="00D56E2D"/>
    <w:rsid w:val="00D605D8"/>
    <w:rsid w:val="00D717C3"/>
    <w:rsid w:val="00D81187"/>
    <w:rsid w:val="00D83F0B"/>
    <w:rsid w:val="00D87482"/>
    <w:rsid w:val="00DA679B"/>
    <w:rsid w:val="00DB0DA4"/>
    <w:rsid w:val="00DB717E"/>
    <w:rsid w:val="00DE53CD"/>
    <w:rsid w:val="00DF2CC4"/>
    <w:rsid w:val="00E0019C"/>
    <w:rsid w:val="00E04426"/>
    <w:rsid w:val="00E12EB6"/>
    <w:rsid w:val="00E1515D"/>
    <w:rsid w:val="00E15705"/>
    <w:rsid w:val="00E27513"/>
    <w:rsid w:val="00E33FD8"/>
    <w:rsid w:val="00E41859"/>
    <w:rsid w:val="00E418FD"/>
    <w:rsid w:val="00E42D94"/>
    <w:rsid w:val="00E440A9"/>
    <w:rsid w:val="00E47123"/>
    <w:rsid w:val="00E51B93"/>
    <w:rsid w:val="00E53CBC"/>
    <w:rsid w:val="00E64125"/>
    <w:rsid w:val="00E6599F"/>
    <w:rsid w:val="00E852F7"/>
    <w:rsid w:val="00E91BC3"/>
    <w:rsid w:val="00E939D3"/>
    <w:rsid w:val="00E958E2"/>
    <w:rsid w:val="00E97BCB"/>
    <w:rsid w:val="00EA0D97"/>
    <w:rsid w:val="00EA554B"/>
    <w:rsid w:val="00EA7BD6"/>
    <w:rsid w:val="00EC1201"/>
    <w:rsid w:val="00ED129A"/>
    <w:rsid w:val="00ED3CF0"/>
    <w:rsid w:val="00EE0A5A"/>
    <w:rsid w:val="00EE0F3B"/>
    <w:rsid w:val="00EE2E72"/>
    <w:rsid w:val="00EE4ED6"/>
    <w:rsid w:val="00EF2E7F"/>
    <w:rsid w:val="00F04802"/>
    <w:rsid w:val="00F04ADD"/>
    <w:rsid w:val="00F055D1"/>
    <w:rsid w:val="00F06A1B"/>
    <w:rsid w:val="00F07791"/>
    <w:rsid w:val="00F13BE6"/>
    <w:rsid w:val="00F14361"/>
    <w:rsid w:val="00F14AF2"/>
    <w:rsid w:val="00F1585F"/>
    <w:rsid w:val="00F17350"/>
    <w:rsid w:val="00F208E2"/>
    <w:rsid w:val="00F255F1"/>
    <w:rsid w:val="00F337EF"/>
    <w:rsid w:val="00F367E2"/>
    <w:rsid w:val="00F52E53"/>
    <w:rsid w:val="00F60956"/>
    <w:rsid w:val="00F6309E"/>
    <w:rsid w:val="00F91C98"/>
    <w:rsid w:val="00FB24C3"/>
    <w:rsid w:val="00FC108A"/>
    <w:rsid w:val="00FC70DB"/>
    <w:rsid w:val="00FE0686"/>
    <w:rsid w:val="00FE19A9"/>
    <w:rsid w:val="00FE5FE2"/>
    <w:rsid w:val="00FF7FBF"/>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04BAD7"/>
  <w15:docId w15:val="{36A50310-0EF6-4BB8-A474-8E552CE12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v-LV"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ietturateksts">
    <w:name w:val="Placeholder Text"/>
    <w:basedOn w:val="Noklusjumarindkopasfonts"/>
    <w:uiPriority w:val="99"/>
    <w:semiHidden/>
    <w:rsid w:val="007A62AA"/>
    <w:rPr>
      <w:color w:val="808080"/>
    </w:rPr>
  </w:style>
  <w:style w:type="paragraph" w:styleId="Bezatstarpm">
    <w:name w:val="No Spacing"/>
    <w:uiPriority w:val="1"/>
    <w:qFormat/>
    <w:rsid w:val="009A6467"/>
    <w:pPr>
      <w:widowControl w:val="0"/>
      <w:spacing w:after="0"/>
      <w:jc w:val="left"/>
    </w:pPr>
    <w:rPr>
      <w:rFonts w:ascii="Calibri" w:eastAsia="Calibri" w:hAnsi="Calibri"/>
      <w:sz w:val="22"/>
      <w:szCs w:val="22"/>
      <w:lang w:val="en-US"/>
    </w:rPr>
  </w:style>
  <w:style w:type="character" w:styleId="Hipersaite">
    <w:name w:val="Hyperlink"/>
    <w:rsid w:val="00C26A35"/>
    <w:rPr>
      <w:color w:val="0000FF"/>
      <w:u w:val="single"/>
    </w:rPr>
  </w:style>
  <w:style w:type="paragraph" w:styleId="Sarakstarindkopa">
    <w:name w:val="List Paragraph"/>
    <w:basedOn w:val="Parasts"/>
    <w:qFormat/>
    <w:rsid w:val="00C26A35"/>
    <w:pPr>
      <w:spacing w:after="0"/>
      <w:ind w:left="720"/>
      <w:contextualSpacing/>
      <w:jc w:val="left"/>
    </w:pPr>
    <w:rPr>
      <w:rFonts w:eastAsia="Times New Roman"/>
      <w:lang w:eastAsia="lv-LV"/>
    </w:rPr>
  </w:style>
  <w:style w:type="paragraph" w:styleId="Pamatteksts">
    <w:name w:val="Body Text"/>
    <w:basedOn w:val="Parasts"/>
    <w:link w:val="PamattekstsRakstz"/>
    <w:rsid w:val="00E939D3"/>
    <w:pPr>
      <w:spacing w:after="0"/>
    </w:pPr>
    <w:rPr>
      <w:rFonts w:ascii="Arial" w:eastAsia="Times New Roman" w:hAnsi="Arial"/>
      <w:sz w:val="20"/>
      <w:szCs w:val="20"/>
    </w:rPr>
  </w:style>
  <w:style w:type="character" w:customStyle="1" w:styleId="PamattekstsRakstz">
    <w:name w:val="Pamatteksts Rakstz."/>
    <w:basedOn w:val="Noklusjumarindkopasfonts"/>
    <w:link w:val="Pamatteksts"/>
    <w:rsid w:val="00E939D3"/>
    <w:rPr>
      <w:rFonts w:ascii="Arial" w:eastAsia="Times New Roman" w:hAnsi="Arial"/>
      <w:sz w:val="20"/>
      <w:szCs w:val="20"/>
    </w:rPr>
  </w:style>
  <w:style w:type="character" w:styleId="Komentraatsauce">
    <w:name w:val="annotation reference"/>
    <w:basedOn w:val="Noklusjumarindkopasfonts"/>
    <w:uiPriority w:val="99"/>
    <w:semiHidden/>
    <w:unhideWhenUsed/>
    <w:rsid w:val="005A4275"/>
    <w:rPr>
      <w:sz w:val="16"/>
      <w:szCs w:val="16"/>
    </w:rPr>
  </w:style>
  <w:style w:type="paragraph" w:styleId="Komentrateksts">
    <w:name w:val="annotation text"/>
    <w:basedOn w:val="Parasts"/>
    <w:link w:val="KomentratekstsRakstz"/>
    <w:uiPriority w:val="99"/>
    <w:unhideWhenUsed/>
    <w:rsid w:val="005A4275"/>
    <w:rPr>
      <w:sz w:val="20"/>
      <w:szCs w:val="20"/>
    </w:rPr>
  </w:style>
  <w:style w:type="character" w:customStyle="1" w:styleId="KomentratekstsRakstz">
    <w:name w:val="Komentāra teksts Rakstz."/>
    <w:basedOn w:val="Noklusjumarindkopasfonts"/>
    <w:link w:val="Komentrateksts"/>
    <w:uiPriority w:val="99"/>
    <w:rsid w:val="005A4275"/>
    <w:rPr>
      <w:sz w:val="20"/>
      <w:szCs w:val="20"/>
    </w:rPr>
  </w:style>
  <w:style w:type="paragraph" w:styleId="Komentratma">
    <w:name w:val="annotation subject"/>
    <w:basedOn w:val="Komentrateksts"/>
    <w:next w:val="Komentrateksts"/>
    <w:link w:val="KomentratmaRakstz"/>
    <w:uiPriority w:val="99"/>
    <w:semiHidden/>
    <w:unhideWhenUsed/>
    <w:rsid w:val="005A4275"/>
    <w:rPr>
      <w:b/>
      <w:bCs/>
    </w:rPr>
  </w:style>
  <w:style w:type="character" w:customStyle="1" w:styleId="KomentratmaRakstz">
    <w:name w:val="Komentāra tēma Rakstz."/>
    <w:basedOn w:val="KomentratekstsRakstz"/>
    <w:link w:val="Komentratma"/>
    <w:uiPriority w:val="99"/>
    <w:semiHidden/>
    <w:rsid w:val="005A4275"/>
    <w:rPr>
      <w:b/>
      <w:bCs/>
      <w:sz w:val="20"/>
      <w:szCs w:val="20"/>
    </w:rPr>
  </w:style>
  <w:style w:type="paragraph" w:styleId="Balonteksts">
    <w:name w:val="Balloon Text"/>
    <w:basedOn w:val="Parasts"/>
    <w:link w:val="BalontekstsRakstz"/>
    <w:uiPriority w:val="99"/>
    <w:semiHidden/>
    <w:unhideWhenUsed/>
    <w:rsid w:val="00686A65"/>
    <w:pPr>
      <w:spacing w:after="0"/>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686A65"/>
    <w:rPr>
      <w:rFonts w:ascii="Segoe UI" w:hAnsi="Segoe UI" w:cs="Segoe UI"/>
      <w:sz w:val="18"/>
      <w:szCs w:val="18"/>
    </w:rPr>
  </w:style>
  <w:style w:type="paragraph" w:styleId="Prskatjums">
    <w:name w:val="Revision"/>
    <w:hidden/>
    <w:uiPriority w:val="99"/>
    <w:semiHidden/>
    <w:rsid w:val="001046F4"/>
    <w:pPr>
      <w:spacing w:after="0"/>
      <w:jc w:val="left"/>
    </w:pPr>
  </w:style>
  <w:style w:type="character" w:customStyle="1" w:styleId="UnresolvedMention1">
    <w:name w:val="Unresolved Mention1"/>
    <w:basedOn w:val="Noklusjumarindkopasfonts"/>
    <w:uiPriority w:val="99"/>
    <w:semiHidden/>
    <w:unhideWhenUsed/>
    <w:rsid w:val="00104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043856">
      <w:bodyDiv w:val="1"/>
      <w:marLeft w:val="0"/>
      <w:marRight w:val="0"/>
      <w:marTop w:val="0"/>
      <w:marBottom w:val="0"/>
      <w:divBdr>
        <w:top w:val="none" w:sz="0" w:space="0" w:color="auto"/>
        <w:left w:val="none" w:sz="0" w:space="0" w:color="auto"/>
        <w:bottom w:val="none" w:sz="0" w:space="0" w:color="auto"/>
        <w:right w:val="none" w:sz="0" w:space="0" w:color="auto"/>
      </w:divBdr>
    </w:div>
    <w:div w:id="682634689">
      <w:bodyDiv w:val="1"/>
      <w:marLeft w:val="0"/>
      <w:marRight w:val="0"/>
      <w:marTop w:val="0"/>
      <w:marBottom w:val="0"/>
      <w:divBdr>
        <w:top w:val="none" w:sz="0" w:space="0" w:color="auto"/>
        <w:left w:val="none" w:sz="0" w:space="0" w:color="auto"/>
        <w:bottom w:val="none" w:sz="0" w:space="0" w:color="auto"/>
        <w:right w:val="none" w:sz="0" w:space="0" w:color="auto"/>
      </w:divBdr>
    </w:div>
    <w:div w:id="1428111562">
      <w:bodyDiv w:val="1"/>
      <w:marLeft w:val="0"/>
      <w:marRight w:val="0"/>
      <w:marTop w:val="0"/>
      <w:marBottom w:val="0"/>
      <w:divBdr>
        <w:top w:val="none" w:sz="0" w:space="0" w:color="auto"/>
        <w:left w:val="none" w:sz="0" w:space="0" w:color="auto"/>
        <w:bottom w:val="none" w:sz="0" w:space="0" w:color="auto"/>
        <w:right w:val="none" w:sz="0" w:space="0" w:color="auto"/>
      </w:divBdr>
    </w:div>
    <w:div w:id="194741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CB7C4-5296-4D08-A2D7-7F584395D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2668</Words>
  <Characters>1521</Characters>
  <Application>Microsoft Office Word</Application>
  <DocSecurity>0</DocSecurity>
  <Lines>12</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Porietis</dc:creator>
  <cp:keywords/>
  <dc:description/>
  <cp:lastModifiedBy>Daina Tīruma</cp:lastModifiedBy>
  <cp:revision>4</cp:revision>
  <cp:lastPrinted>2021-08-18T10:13:00Z</cp:lastPrinted>
  <dcterms:created xsi:type="dcterms:W3CDTF">2026-10-30T12:09:00Z</dcterms:created>
  <dcterms:modified xsi:type="dcterms:W3CDTF">2026-11-02T14:21:00Z</dcterms:modified>
</cp:coreProperties>
</file>