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46BC1" w14:textId="1D8BA8BE" w:rsidR="006E7254" w:rsidRPr="006E7254" w:rsidRDefault="006E7254" w:rsidP="005A1A0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pielikums</w:t>
      </w:r>
    </w:p>
    <w:p w14:paraId="67738AD3" w14:textId="4BA16D8C" w:rsidR="00DD3EFE" w:rsidRPr="00DD3EFE" w:rsidRDefault="00DD3EFE" w:rsidP="00DD3EF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3EFE">
        <w:rPr>
          <w:rFonts w:ascii="Times New Roman" w:hAnsi="Times New Roman" w:cs="Times New Roman"/>
          <w:b/>
          <w:bCs/>
          <w:sz w:val="24"/>
          <w:szCs w:val="24"/>
        </w:rPr>
        <w:t>Ģeodēziskā punkta konstrukcijas rasējums</w:t>
      </w:r>
    </w:p>
    <w:p w14:paraId="1EA98AC6" w14:textId="3DFAAF31" w:rsidR="00DD3EFE" w:rsidRDefault="006E7254" w:rsidP="006E7254">
      <w:pPr>
        <w:jc w:val="center"/>
        <w:rPr>
          <w:rFonts w:ascii="Times New Roman" w:hAnsi="Times New Roman" w:cs="Times New Roman"/>
          <w:sz w:val="24"/>
          <w:szCs w:val="24"/>
        </w:rPr>
      </w:pPr>
      <w:r w:rsidRPr="006E725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58F4165" wp14:editId="7A895584">
            <wp:extent cx="3962127" cy="8808085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64110" cy="8812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08D84A" w14:textId="75DA7720" w:rsidR="006E7254" w:rsidRPr="00DD3EFE" w:rsidRDefault="006E7254" w:rsidP="006E7254">
      <w:pPr>
        <w:jc w:val="center"/>
        <w:rPr>
          <w:rFonts w:ascii="Times New Roman" w:hAnsi="Times New Roman" w:cs="Times New Roman"/>
          <w:sz w:val="24"/>
          <w:szCs w:val="24"/>
        </w:rPr>
      </w:pPr>
      <w:r w:rsidRPr="006E7254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591902A1" wp14:editId="241F6151">
            <wp:extent cx="6119495" cy="87141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8714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E7254" w:rsidRPr="00DD3EFE" w:rsidSect="006E7254">
      <w:headerReference w:type="default" r:id="rId9"/>
      <w:footerReference w:type="default" r:id="rId10"/>
      <w:pgSz w:w="11906" w:h="16838" w:code="9"/>
      <w:pgMar w:top="851" w:right="851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3133A" w14:textId="77777777" w:rsidR="005243D6" w:rsidRDefault="005243D6" w:rsidP="006E7254">
      <w:pPr>
        <w:spacing w:after="0" w:line="240" w:lineRule="auto"/>
      </w:pPr>
      <w:r>
        <w:separator/>
      </w:r>
    </w:p>
  </w:endnote>
  <w:endnote w:type="continuationSeparator" w:id="0">
    <w:p w14:paraId="4A6EDAF6" w14:textId="77777777" w:rsidR="005243D6" w:rsidRDefault="005243D6" w:rsidP="006E7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259196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0E98A12A" w14:textId="07C9DDB6" w:rsidR="006E7254" w:rsidRPr="006E7254" w:rsidRDefault="006E7254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E725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E725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E725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6E725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E7254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6B01BFA0" w14:textId="77777777" w:rsidR="006E7254" w:rsidRDefault="006E72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0FE03" w14:textId="77777777" w:rsidR="005243D6" w:rsidRDefault="005243D6" w:rsidP="006E7254">
      <w:pPr>
        <w:spacing w:after="0" w:line="240" w:lineRule="auto"/>
      </w:pPr>
      <w:r>
        <w:separator/>
      </w:r>
    </w:p>
  </w:footnote>
  <w:footnote w:type="continuationSeparator" w:id="0">
    <w:p w14:paraId="7C599386" w14:textId="77777777" w:rsidR="005243D6" w:rsidRDefault="005243D6" w:rsidP="006E7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92C49" w14:textId="2962BAB5" w:rsidR="006E7254" w:rsidRPr="006E7254" w:rsidRDefault="006E7254" w:rsidP="006E7254">
    <w:pPr>
      <w:pStyle w:val="Header"/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A01EAD"/>
    <w:multiLevelType w:val="hybridMultilevel"/>
    <w:tmpl w:val="51BADCB0"/>
    <w:lvl w:ilvl="0" w:tplc="989295E0">
      <w:start w:val="1"/>
      <w:numFmt w:val="decimal"/>
      <w:lvlText w:val="%1."/>
      <w:lvlJc w:val="left"/>
      <w:pPr>
        <w:ind w:left="850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9225" w:hanging="360"/>
      </w:pPr>
    </w:lvl>
    <w:lvl w:ilvl="2" w:tplc="0426001B" w:tentative="1">
      <w:start w:val="1"/>
      <w:numFmt w:val="lowerRoman"/>
      <w:lvlText w:val="%3."/>
      <w:lvlJc w:val="right"/>
      <w:pPr>
        <w:ind w:left="9945" w:hanging="180"/>
      </w:pPr>
    </w:lvl>
    <w:lvl w:ilvl="3" w:tplc="0426000F" w:tentative="1">
      <w:start w:val="1"/>
      <w:numFmt w:val="decimal"/>
      <w:lvlText w:val="%4."/>
      <w:lvlJc w:val="left"/>
      <w:pPr>
        <w:ind w:left="10665" w:hanging="360"/>
      </w:pPr>
    </w:lvl>
    <w:lvl w:ilvl="4" w:tplc="04260019" w:tentative="1">
      <w:start w:val="1"/>
      <w:numFmt w:val="lowerLetter"/>
      <w:lvlText w:val="%5."/>
      <w:lvlJc w:val="left"/>
      <w:pPr>
        <w:ind w:left="11385" w:hanging="360"/>
      </w:pPr>
    </w:lvl>
    <w:lvl w:ilvl="5" w:tplc="0426001B" w:tentative="1">
      <w:start w:val="1"/>
      <w:numFmt w:val="lowerRoman"/>
      <w:lvlText w:val="%6."/>
      <w:lvlJc w:val="right"/>
      <w:pPr>
        <w:ind w:left="12105" w:hanging="180"/>
      </w:pPr>
    </w:lvl>
    <w:lvl w:ilvl="6" w:tplc="0426000F" w:tentative="1">
      <w:start w:val="1"/>
      <w:numFmt w:val="decimal"/>
      <w:lvlText w:val="%7."/>
      <w:lvlJc w:val="left"/>
      <w:pPr>
        <w:ind w:left="12825" w:hanging="360"/>
      </w:pPr>
    </w:lvl>
    <w:lvl w:ilvl="7" w:tplc="04260019" w:tentative="1">
      <w:start w:val="1"/>
      <w:numFmt w:val="lowerLetter"/>
      <w:lvlText w:val="%8."/>
      <w:lvlJc w:val="left"/>
      <w:pPr>
        <w:ind w:left="13545" w:hanging="360"/>
      </w:pPr>
    </w:lvl>
    <w:lvl w:ilvl="8" w:tplc="0426001B" w:tentative="1">
      <w:start w:val="1"/>
      <w:numFmt w:val="lowerRoman"/>
      <w:lvlText w:val="%9."/>
      <w:lvlJc w:val="right"/>
      <w:pPr>
        <w:ind w:left="14265" w:hanging="180"/>
      </w:pPr>
    </w:lvl>
  </w:abstractNum>
  <w:num w:numId="1" w16cid:durableId="2086293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EFE"/>
    <w:rsid w:val="00343A6F"/>
    <w:rsid w:val="005243D6"/>
    <w:rsid w:val="005A1A0E"/>
    <w:rsid w:val="006E7254"/>
    <w:rsid w:val="008825A9"/>
    <w:rsid w:val="008C4A55"/>
    <w:rsid w:val="00DD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EE9BE78"/>
  <w15:chartTrackingRefBased/>
  <w15:docId w15:val="{B055EA83-FA4E-4CF5-A052-53B262748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725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254"/>
  </w:style>
  <w:style w:type="paragraph" w:styleId="Footer">
    <w:name w:val="footer"/>
    <w:basedOn w:val="Normal"/>
    <w:link w:val="FooterChar"/>
    <w:uiPriority w:val="99"/>
    <w:unhideWhenUsed/>
    <w:rsid w:val="006E725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254"/>
  </w:style>
  <w:style w:type="paragraph" w:styleId="ListParagraph">
    <w:name w:val="List Paragraph"/>
    <w:basedOn w:val="Normal"/>
    <w:uiPriority w:val="34"/>
    <w:qFormat/>
    <w:rsid w:val="006E72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</Words>
  <Characters>22</Characters>
  <Application>Microsoft Office Word</Application>
  <DocSecurity>0</DocSecurity>
  <Lines>1</Lines>
  <Paragraphs>1</Paragraphs>
  <ScaleCrop>false</ScaleCrop>
  <Company>Latvijas Ģeotelpiskās informācijas aģentūra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Madara Znotiņa</dc:creator>
  <cp:keywords/>
  <dc:description/>
  <cp:lastModifiedBy>Sintija Tenisa</cp:lastModifiedBy>
  <cp:revision>2</cp:revision>
  <dcterms:created xsi:type="dcterms:W3CDTF">2024-03-21T12:18:00Z</dcterms:created>
  <dcterms:modified xsi:type="dcterms:W3CDTF">2024-03-21T12:18:00Z</dcterms:modified>
</cp:coreProperties>
</file>